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69A2" w14:textId="77777777" w:rsidR="009A17AE" w:rsidRPr="00BF31D0" w:rsidRDefault="009A17AE" w:rsidP="00853FA7">
      <w:pPr>
        <w:pStyle w:val="NoSpacing"/>
        <w:rPr>
          <w:sz w:val="16"/>
          <w:szCs w:val="16"/>
        </w:rPr>
      </w:pPr>
    </w:p>
    <w:p w14:paraId="698D6E13" w14:textId="77777777" w:rsidR="009A17AE" w:rsidRDefault="009A17AE" w:rsidP="00853FA7">
      <w:pPr>
        <w:pStyle w:val="NoSpacing"/>
        <w:sectPr w:rsidR="009A17AE" w:rsidSect="001415DC">
          <w:headerReference w:type="default" r:id="rId11"/>
          <w:footerReference w:type="default" r:id="rId12"/>
          <w:type w:val="continuous"/>
          <w:pgSz w:w="11906" w:h="16838" w:code="9"/>
          <w:pgMar w:top="1134" w:right="567" w:bottom="567" w:left="567" w:header="709" w:footer="567" w:gutter="0"/>
          <w:pgNumType w:start="1"/>
          <w:cols w:space="568"/>
          <w:docGrid w:linePitch="360"/>
        </w:sectPr>
      </w:pPr>
    </w:p>
    <w:p w14:paraId="7C2A077D" w14:textId="77777777" w:rsidR="004557BA" w:rsidRPr="00D17EE3" w:rsidRDefault="004557BA" w:rsidP="00720AC1">
      <w:pPr>
        <w:pStyle w:val="Heading2"/>
        <w:keepNext w:val="0"/>
        <w:keepLines w:val="0"/>
        <w:pBdr>
          <w:top w:val="single" w:sz="4" w:space="1" w:color="auto"/>
        </w:pBdr>
        <w:spacing w:after="0"/>
        <w:rPr>
          <w:b w:val="0"/>
          <w:bCs/>
          <w:color w:val="auto"/>
          <w:sz w:val="20"/>
          <w:szCs w:val="20"/>
        </w:rPr>
      </w:pPr>
      <w:bookmarkStart w:id="0" w:name="_Toc69898290"/>
      <w:bookmarkStart w:id="1" w:name="_Toc69898331"/>
      <w:bookmarkStart w:id="2" w:name="_Toc69898786"/>
      <w:bookmarkStart w:id="3" w:name="_Hlk71287884"/>
    </w:p>
    <w:p w14:paraId="736E4470" w14:textId="77777777" w:rsidR="004557BA" w:rsidRPr="00BF755A" w:rsidRDefault="004557BA" w:rsidP="004557BA">
      <w:pPr>
        <w:pStyle w:val="Heading2"/>
        <w:spacing w:after="0"/>
        <w:rPr>
          <w:color w:val="507C6F"/>
        </w:rPr>
      </w:pPr>
      <w:bookmarkStart w:id="4" w:name="_Hlk71288106"/>
      <w:bookmarkEnd w:id="0"/>
      <w:bookmarkEnd w:id="1"/>
      <w:bookmarkEnd w:id="2"/>
      <w:bookmarkEnd w:id="3"/>
      <w:r w:rsidRPr="00BF755A">
        <w:rPr>
          <w:color w:val="507C6F"/>
        </w:rPr>
        <w:t>About this form</w:t>
      </w:r>
    </w:p>
    <w:p w14:paraId="7E95AD4B" w14:textId="4E625D82" w:rsidR="00872268" w:rsidRPr="00AA3331" w:rsidRDefault="00217A4D" w:rsidP="00217A4D">
      <w:pPr>
        <w:pStyle w:val="ListParagraph"/>
        <w:spacing w:before="120" w:after="0"/>
        <w:ind w:left="567" w:right="567" w:hanging="425"/>
        <w:contextualSpacing w:val="0"/>
        <w:rPr>
          <w:highlight w:val="yellow"/>
        </w:rPr>
      </w:pPr>
      <w:r w:rsidRPr="00217A4D">
        <w:rPr>
          <w:rFonts w:ascii="Arial" w:hAnsi="Arial"/>
          <w:color w:val="006600"/>
          <w:sz w:val="24"/>
          <w:szCs w:val="24"/>
        </w:rPr>
        <w:sym w:font="Wingdings 2" w:char="F050"/>
      </w:r>
      <w:r w:rsidRPr="00217A4D">
        <w:rPr>
          <w:rFonts w:ascii="Arial" w:hAnsi="Arial"/>
          <w:color w:val="006600"/>
          <w:sz w:val="24"/>
          <w:szCs w:val="24"/>
        </w:rPr>
        <w:tab/>
      </w:r>
      <w:r w:rsidR="00872268" w:rsidRPr="003950CA">
        <w:rPr>
          <w:b/>
          <w:bCs/>
        </w:rPr>
        <w:t>Obligations for purchasers/disposers of plant and equipment</w:t>
      </w:r>
    </w:p>
    <w:p w14:paraId="4F261AA5" w14:textId="702C5F34" w:rsidR="00872268" w:rsidRDefault="00F90C0D" w:rsidP="00C37D53">
      <w:pPr>
        <w:pStyle w:val="Default"/>
        <w:spacing w:before="60" w:line="259" w:lineRule="auto"/>
        <w:ind w:left="567" w:right="282"/>
        <w:rPr>
          <w:sz w:val="20"/>
          <w:szCs w:val="20"/>
        </w:rPr>
      </w:pPr>
      <w:r w:rsidRPr="00F90C0D">
        <w:rPr>
          <w:sz w:val="20"/>
          <w:szCs w:val="20"/>
        </w:rPr>
        <w:t xml:space="preserve">The person disposing of the item assumes the obligations of a supplier. </w:t>
      </w:r>
      <w:r>
        <w:rPr>
          <w:sz w:val="20"/>
          <w:szCs w:val="20"/>
        </w:rPr>
        <w:t xml:space="preserve"> </w:t>
      </w:r>
      <w:r w:rsidR="00872268">
        <w:rPr>
          <w:sz w:val="20"/>
          <w:szCs w:val="20"/>
        </w:rPr>
        <w:t xml:space="preserve">Division 5 of the Work Health and Safety (WHS) Regulation confers obligations on suppliers to provide information to the purchaser in relation </w:t>
      </w:r>
      <w:r w:rsidR="00872268" w:rsidRPr="00217A4D">
        <w:rPr>
          <w:sz w:val="20"/>
          <w:szCs w:val="20"/>
        </w:rPr>
        <w:t xml:space="preserve">to the safety, hazards, warnings and safe operation of the plant.  </w:t>
      </w:r>
      <w:r w:rsidR="00C37D53" w:rsidRPr="00217A4D">
        <w:rPr>
          <w:sz w:val="20"/>
          <w:szCs w:val="20"/>
        </w:rPr>
        <w:t>This information must include documents</w:t>
      </w:r>
      <w:r w:rsidR="00C37D53">
        <w:rPr>
          <w:sz w:val="20"/>
          <w:szCs w:val="20"/>
        </w:rPr>
        <w:t xml:space="preserve"> and instructions from the item’s manufacturer.  T</w:t>
      </w:r>
      <w:r w:rsidR="00872268">
        <w:rPr>
          <w:sz w:val="20"/>
          <w:szCs w:val="20"/>
        </w:rPr>
        <w:t xml:space="preserve">he supplier must also provide written notice of the condition of the plant and identify any faults.  The item must not be used until the faults are rectified.  If the item </w:t>
      </w:r>
      <w:r w:rsidR="00C37D53">
        <w:rPr>
          <w:sz w:val="20"/>
          <w:szCs w:val="20"/>
        </w:rPr>
        <w:t>is disposed of</w:t>
      </w:r>
      <w:r w:rsidR="00872268">
        <w:rPr>
          <w:sz w:val="20"/>
          <w:szCs w:val="20"/>
        </w:rPr>
        <w:t xml:space="preserve"> as </w:t>
      </w:r>
      <w:r w:rsidR="00C37D53">
        <w:rPr>
          <w:sz w:val="20"/>
          <w:szCs w:val="20"/>
        </w:rPr>
        <w:t xml:space="preserve">scrap or </w:t>
      </w:r>
      <w:r w:rsidR="00872268">
        <w:rPr>
          <w:sz w:val="20"/>
          <w:szCs w:val="20"/>
        </w:rPr>
        <w:t xml:space="preserve">spare parts it </w:t>
      </w:r>
      <w:r w:rsidR="00C37D53">
        <w:rPr>
          <w:sz w:val="20"/>
          <w:szCs w:val="20"/>
        </w:rPr>
        <w:t xml:space="preserve">must </w:t>
      </w:r>
      <w:r w:rsidR="00C37D53" w:rsidRPr="00C37D53">
        <w:rPr>
          <w:sz w:val="20"/>
          <w:szCs w:val="20"/>
        </w:rPr>
        <w:t>be marked, and information provided in writing, identifying that it is not to be used as operational plant</w:t>
      </w:r>
      <w:r w:rsidR="00872268">
        <w:rPr>
          <w:sz w:val="20"/>
          <w:szCs w:val="20"/>
        </w:rPr>
        <w:t>.</w:t>
      </w:r>
    </w:p>
    <w:p w14:paraId="5ACC9D46" w14:textId="4CE4D711" w:rsidR="00872268" w:rsidRPr="00872268" w:rsidRDefault="00872268" w:rsidP="00C37D53">
      <w:pPr>
        <w:spacing w:before="120" w:after="60" w:line="259" w:lineRule="auto"/>
        <w:ind w:left="567" w:right="282" w:hanging="11"/>
        <w:rPr>
          <w:rFonts w:ascii="Arial" w:hAnsi="Arial" w:cs="Arial"/>
        </w:rPr>
      </w:pPr>
      <w:r w:rsidRPr="00B43583">
        <w:rPr>
          <w:rFonts w:ascii="Arial" w:hAnsi="Arial" w:cs="Arial"/>
          <w:szCs w:val="20"/>
        </w:rPr>
        <w:t>Contact the Health Safety and Wellbeing team for assistance regarding meeting your WHS obligations</w:t>
      </w:r>
      <w:r>
        <w:rPr>
          <w:rFonts w:ascii="Arial" w:hAnsi="Arial" w:cs="Arial"/>
          <w:szCs w:val="20"/>
        </w:rPr>
        <w:t xml:space="preserve"> </w:t>
      </w:r>
      <w:hyperlink r:id="rId13" w:history="1">
        <w:r w:rsidRPr="005F6D3B">
          <w:rPr>
            <w:rStyle w:val="Hyperlink"/>
            <w:rFonts w:ascii="Arial" w:hAnsi="Arial" w:cs="Arial"/>
            <w:color w:val="375A9B" w:themeColor="accent6" w:themeShade="BF"/>
            <w:szCs w:val="20"/>
          </w:rPr>
          <w:t>safety@csu.edu.au</w:t>
        </w:r>
      </w:hyperlink>
      <w:r w:rsidRPr="005F6D3B">
        <w:rPr>
          <w:rFonts w:ascii="Arial" w:hAnsi="Arial" w:cs="Arial"/>
          <w:color w:val="375A9B" w:themeColor="accent6" w:themeShade="BF"/>
          <w:szCs w:val="20"/>
        </w:rPr>
        <w:t xml:space="preserve"> </w:t>
      </w:r>
    </w:p>
    <w:p w14:paraId="68446A9B" w14:textId="0D04935A" w:rsidR="004557BA" w:rsidRPr="0017055C" w:rsidRDefault="004557BA" w:rsidP="00C37D53">
      <w:pPr>
        <w:pStyle w:val="ListTick"/>
        <w:spacing w:before="60" w:after="0"/>
        <w:ind w:right="282" w:hanging="425"/>
        <w:contextualSpacing w:val="0"/>
        <w:rPr>
          <w:szCs w:val="20"/>
        </w:rPr>
      </w:pPr>
      <w:r w:rsidRPr="0017055C">
        <w:rPr>
          <w:szCs w:val="20"/>
        </w:rPr>
        <w:t xml:space="preserve">Please use this form to notify the </w:t>
      </w:r>
      <w:r>
        <w:rPr>
          <w:szCs w:val="20"/>
        </w:rPr>
        <w:t>Radiation Safety Committee (</w:t>
      </w:r>
      <w:r w:rsidRPr="0017055C">
        <w:rPr>
          <w:szCs w:val="20"/>
        </w:rPr>
        <w:t>RSC</w:t>
      </w:r>
      <w:r w:rsidR="005E7F9C">
        <w:rPr>
          <w:szCs w:val="20"/>
        </w:rPr>
        <w:t xml:space="preserve"> or committee</w:t>
      </w:r>
      <w:r>
        <w:rPr>
          <w:szCs w:val="20"/>
        </w:rPr>
        <w:t>)</w:t>
      </w:r>
      <w:r w:rsidRPr="0017055C">
        <w:rPr>
          <w:szCs w:val="20"/>
        </w:rPr>
        <w:t xml:space="preserve"> of the apparatus or substance that has been disposed</w:t>
      </w:r>
      <w:r>
        <w:rPr>
          <w:szCs w:val="20"/>
        </w:rPr>
        <w:t xml:space="preserve"> of</w:t>
      </w:r>
      <w:r w:rsidRPr="0017055C">
        <w:rPr>
          <w:szCs w:val="20"/>
        </w:rPr>
        <w:t>.</w:t>
      </w:r>
    </w:p>
    <w:p w14:paraId="23BAA822" w14:textId="6C54450B" w:rsidR="004557BA" w:rsidRPr="0017055C" w:rsidRDefault="004557BA" w:rsidP="004557BA">
      <w:pPr>
        <w:pStyle w:val="ListTick"/>
        <w:spacing w:before="60" w:after="0"/>
        <w:ind w:hanging="425"/>
        <w:contextualSpacing w:val="0"/>
        <w:rPr>
          <w:szCs w:val="20"/>
        </w:rPr>
      </w:pPr>
      <w:r w:rsidRPr="00283BDA">
        <w:rPr>
          <w:b/>
          <w:szCs w:val="20"/>
        </w:rPr>
        <w:t xml:space="preserve">This Disposal Notice </w:t>
      </w:r>
      <w:r w:rsidR="00283BDA" w:rsidRPr="00283BDA">
        <w:rPr>
          <w:rFonts w:eastAsia="Arial" w:cs="Arial"/>
          <w:b/>
          <w:szCs w:val="20"/>
        </w:rPr>
        <w:t xml:space="preserve">must be sent to Radiation Monitoring </w:t>
      </w:r>
      <w:r w:rsidR="00283BDA" w:rsidRPr="00283BDA">
        <w:rPr>
          <w:rFonts w:eastAsia="Arial" w:cs="Arial"/>
          <w:bCs/>
          <w:szCs w:val="20"/>
        </w:rPr>
        <w:t>(</w:t>
      </w:r>
      <w:r w:rsidR="005841ED" w:rsidRPr="005841ED">
        <w:rPr>
          <w:rFonts w:eastAsia="Arial" w:cs="Arial"/>
          <w:color w:val="375A9B" w:themeColor="accent6" w:themeShade="BF"/>
          <w:szCs w:val="20"/>
          <w:u w:val="single" w:color="0000FF"/>
        </w:rPr>
        <w:t>r</w:t>
      </w:r>
      <w:r w:rsidR="00283BDA" w:rsidRPr="005841ED">
        <w:rPr>
          <w:rFonts w:eastAsia="Arial" w:cs="Arial"/>
          <w:color w:val="375A9B" w:themeColor="accent6" w:themeShade="BF"/>
          <w:szCs w:val="20"/>
          <w:u w:val="single" w:color="0000FF"/>
        </w:rPr>
        <w:t>ad</w:t>
      </w:r>
      <w:r w:rsidR="005841ED" w:rsidRPr="005841ED">
        <w:rPr>
          <w:rFonts w:eastAsia="Arial" w:cs="Arial"/>
          <w:color w:val="375A9B" w:themeColor="accent6" w:themeShade="BF"/>
          <w:szCs w:val="20"/>
          <w:u w:val="single" w:color="0000FF"/>
        </w:rPr>
        <w:t>m</w:t>
      </w:r>
      <w:r w:rsidR="00283BDA" w:rsidRPr="005841ED">
        <w:rPr>
          <w:rFonts w:eastAsia="Arial" w:cs="Arial"/>
          <w:color w:val="375A9B" w:themeColor="accent6" w:themeShade="BF"/>
          <w:szCs w:val="20"/>
          <w:u w:val="single" w:color="0000FF"/>
        </w:rPr>
        <w:t>on@csu.edu.au</w:t>
      </w:r>
      <w:r w:rsidR="00283BDA" w:rsidRPr="00283BDA">
        <w:rPr>
          <w:rFonts w:eastAsia="Arial" w:cs="Arial"/>
          <w:bCs/>
          <w:szCs w:val="20"/>
        </w:rPr>
        <w:t>)</w:t>
      </w:r>
      <w:r w:rsidR="00283BDA" w:rsidRPr="00283BDA">
        <w:rPr>
          <w:rFonts w:eastAsia="Arial" w:cs="Arial"/>
          <w:b/>
          <w:szCs w:val="20"/>
        </w:rPr>
        <w:t xml:space="preserve"> and the RSC </w:t>
      </w:r>
      <w:r w:rsidR="00283BDA" w:rsidRPr="00283BDA">
        <w:rPr>
          <w:rFonts w:eastAsia="Arial" w:cs="Arial"/>
          <w:bCs/>
          <w:szCs w:val="20"/>
        </w:rPr>
        <w:t>(</w:t>
      </w:r>
      <w:hyperlink r:id="rId14">
        <w:r w:rsidR="00283BDA" w:rsidRPr="005841ED">
          <w:rPr>
            <w:rStyle w:val="Hyperlink"/>
            <w:color w:val="375A9B" w:themeColor="accent6" w:themeShade="BF"/>
            <w:szCs w:val="20"/>
          </w:rPr>
          <w:t>radiationsafety@csu.edu.au</w:t>
        </w:r>
      </w:hyperlink>
      <w:r w:rsidR="00283BDA" w:rsidRPr="00283BDA">
        <w:rPr>
          <w:rFonts w:eastAsia="Arial" w:cs="Arial"/>
          <w:bCs/>
          <w:szCs w:val="20"/>
        </w:rPr>
        <w:t>)</w:t>
      </w:r>
      <w:r w:rsidR="00283BDA" w:rsidRPr="00283BDA">
        <w:rPr>
          <w:rFonts w:eastAsia="Arial" w:cs="Arial"/>
          <w:b/>
          <w:szCs w:val="20"/>
        </w:rPr>
        <w:t xml:space="preserve"> </w:t>
      </w:r>
      <w:r w:rsidR="00283BDA" w:rsidRPr="00283BDA">
        <w:rPr>
          <w:rFonts w:eastAsia="Arial" w:cs="Arial"/>
          <w:b/>
          <w:szCs w:val="20"/>
          <w:u w:val="single" w:color="000000"/>
        </w:rPr>
        <w:t>within 3 business days</w:t>
      </w:r>
      <w:r w:rsidR="00283BDA" w:rsidRPr="00283BDA">
        <w:rPr>
          <w:rFonts w:eastAsia="Arial" w:cs="Arial"/>
          <w:b/>
          <w:szCs w:val="20"/>
        </w:rPr>
        <w:t xml:space="preserve"> of the item being</w:t>
      </w:r>
      <w:r w:rsidRPr="00283BDA">
        <w:rPr>
          <w:b/>
          <w:szCs w:val="20"/>
        </w:rPr>
        <w:t xml:space="preserve"> removed</w:t>
      </w:r>
      <w:r w:rsidRPr="0017055C">
        <w:rPr>
          <w:b/>
          <w:szCs w:val="20"/>
        </w:rPr>
        <w:t>.</w:t>
      </w:r>
    </w:p>
    <w:p w14:paraId="4AD0E270" w14:textId="77777777" w:rsidR="004557BA" w:rsidRDefault="004557BA" w:rsidP="004557BA">
      <w:pPr>
        <w:pStyle w:val="NoSpacing"/>
      </w:pPr>
    </w:p>
    <w:p w14:paraId="4A8BC478" w14:textId="77777777" w:rsidR="004557BA" w:rsidRPr="00E666B9" w:rsidRDefault="004557BA" w:rsidP="004557BA">
      <w:pPr>
        <w:pStyle w:val="Heading2"/>
        <w:rPr>
          <w:color w:val="507C6F"/>
        </w:rPr>
      </w:pPr>
      <w:r w:rsidRPr="00E666B9">
        <w:rPr>
          <w:color w:val="507C6F"/>
        </w:rPr>
        <w:t>Completing the form</w:t>
      </w:r>
    </w:p>
    <w:p w14:paraId="7DEDECD2" w14:textId="77777777" w:rsidR="005724A3" w:rsidRPr="00906472" w:rsidRDefault="005724A3" w:rsidP="005724A3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0"/>
        <w:ind w:left="499" w:right="227"/>
        <w:rPr>
          <w:rFonts w:eastAsia="Arial"/>
          <w:b/>
          <w:sz w:val="12"/>
          <w:szCs w:val="12"/>
        </w:rPr>
      </w:pPr>
      <w:bookmarkStart w:id="5" w:name="_Hlk233194044"/>
    </w:p>
    <w:p w14:paraId="2BA32642" w14:textId="77777777" w:rsidR="005724A3" w:rsidRDefault="005724A3" w:rsidP="005724A3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0"/>
        <w:ind w:left="499" w:right="227"/>
        <w:rPr>
          <w:rFonts w:eastAsia="Arial"/>
        </w:rPr>
      </w:pPr>
      <w:r w:rsidRPr="00316746">
        <w:rPr>
          <w:rFonts w:eastAsia="Arial"/>
          <w:b/>
          <w:color w:val="FF0000"/>
        </w:rPr>
        <w:t>DO NOT COMPLETE THIS FORM IN A WEB BROWSER</w:t>
      </w:r>
      <w:r w:rsidRPr="00316746">
        <w:rPr>
          <w:rFonts w:eastAsia="Arial"/>
          <w:b/>
          <w:color w:val="F0572A"/>
        </w:rPr>
        <w:t>.</w:t>
      </w:r>
      <w:r w:rsidRPr="00316746">
        <w:rPr>
          <w:rFonts w:eastAsia="Arial"/>
        </w:rPr>
        <w:t xml:space="preserve"> You will not be able to save your data or sign the form in a browser. SAVE this form</w:t>
      </w:r>
      <w:r>
        <w:rPr>
          <w:rFonts w:eastAsia="Arial"/>
        </w:rPr>
        <w:t xml:space="preserve"> prior to completing.</w:t>
      </w:r>
    </w:p>
    <w:p w14:paraId="2CFF7018" w14:textId="77777777" w:rsidR="005724A3" w:rsidRPr="00906472" w:rsidRDefault="005724A3" w:rsidP="005724A3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60"/>
        <w:ind w:left="499" w:right="227"/>
        <w:rPr>
          <w:sz w:val="12"/>
          <w:szCs w:val="12"/>
        </w:rPr>
      </w:pPr>
    </w:p>
    <w:bookmarkEnd w:id="5"/>
    <w:p w14:paraId="0B0F97CF" w14:textId="00B5C0B3" w:rsidR="004557BA" w:rsidRPr="00CF74A1" w:rsidRDefault="004557BA" w:rsidP="005F6D3B">
      <w:pPr>
        <w:pStyle w:val="ListBulletcoloured"/>
        <w:spacing w:before="60" w:after="0"/>
        <w:ind w:left="568"/>
        <w:rPr>
          <w:rFonts w:asciiTheme="minorHAnsi" w:hAnsiTheme="minorHAnsi" w:cstheme="minorHAnsi"/>
          <w:szCs w:val="20"/>
        </w:rPr>
      </w:pPr>
      <w:r w:rsidRPr="38FC737B">
        <w:rPr>
          <w:rFonts w:asciiTheme="minorHAnsi" w:hAnsiTheme="minorHAnsi"/>
        </w:rPr>
        <w:t xml:space="preserve">The </w:t>
      </w:r>
      <w:r w:rsidRPr="38FC737B">
        <w:rPr>
          <w:rFonts w:asciiTheme="minorHAnsi" w:hAnsiTheme="minorHAnsi"/>
          <w:b/>
          <w:bCs/>
        </w:rPr>
        <w:t>Primary Contact</w:t>
      </w:r>
      <w:r w:rsidRPr="38FC737B">
        <w:rPr>
          <w:rFonts w:asciiTheme="minorHAnsi" w:hAnsiTheme="minorHAnsi"/>
        </w:rPr>
        <w:t xml:space="preserve"> is responsible for completing and submitting this form</w:t>
      </w:r>
      <w:r w:rsidR="005B5DD6">
        <w:rPr>
          <w:rFonts w:asciiTheme="minorHAnsi" w:hAnsiTheme="minorHAnsi"/>
        </w:rPr>
        <w:t xml:space="preserve"> to </w:t>
      </w:r>
      <w:hyperlink r:id="rId15" w:history="1">
        <w:r w:rsidR="005B5DD6" w:rsidRPr="005B5DD6">
          <w:rPr>
            <w:rStyle w:val="Hyperlink"/>
            <w:rFonts w:asciiTheme="minorHAnsi" w:hAnsiTheme="minorHAnsi"/>
            <w:color w:val="375A9B" w:themeColor="accent6" w:themeShade="BF"/>
          </w:rPr>
          <w:t>radiationsafety@csu.edu.au</w:t>
        </w:r>
      </w:hyperlink>
      <w:r w:rsidR="005B5DD6" w:rsidRPr="005B5DD6">
        <w:rPr>
          <w:rFonts w:asciiTheme="minorHAnsi" w:hAnsiTheme="minorHAnsi"/>
          <w:color w:val="375A9B" w:themeColor="accent6" w:themeShade="BF"/>
        </w:rPr>
        <w:t xml:space="preserve"> </w:t>
      </w:r>
      <w:r w:rsidR="00283BDA">
        <w:rPr>
          <w:rFonts w:asciiTheme="minorHAnsi" w:hAnsiTheme="minorHAnsi"/>
        </w:rPr>
        <w:t>.</w:t>
      </w:r>
    </w:p>
    <w:p w14:paraId="703F96F8" w14:textId="29125076" w:rsidR="004557BA" w:rsidRPr="00CF74A1" w:rsidRDefault="005B5DD6" w:rsidP="005F6D3B">
      <w:pPr>
        <w:pStyle w:val="ListBulletcoloured"/>
        <w:spacing w:before="60" w:after="0"/>
        <w:ind w:left="56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>Electronic files with digital signatures</w:t>
      </w:r>
      <w:r w:rsidR="004557BA" w:rsidRPr="38FC737B">
        <w:rPr>
          <w:rFonts w:asciiTheme="minorHAnsi" w:hAnsiTheme="minorHAnsi"/>
        </w:rPr>
        <w:t xml:space="preserve"> are preferred.</w:t>
      </w:r>
    </w:p>
    <w:p w14:paraId="528F9FD4" w14:textId="77777777" w:rsidR="004557BA" w:rsidRPr="00CF74A1" w:rsidRDefault="004557BA" w:rsidP="005F6D3B">
      <w:pPr>
        <w:pStyle w:val="ListBulletcoloured"/>
        <w:spacing w:before="60" w:after="0"/>
        <w:ind w:left="568"/>
        <w:rPr>
          <w:rFonts w:asciiTheme="minorHAnsi" w:hAnsiTheme="minorHAnsi" w:cstheme="minorHAnsi"/>
          <w:szCs w:val="20"/>
        </w:rPr>
      </w:pPr>
      <w:r w:rsidRPr="38FC737B">
        <w:rPr>
          <w:rFonts w:asciiTheme="minorHAnsi" w:hAnsiTheme="minorHAnsi"/>
        </w:rPr>
        <w:t xml:space="preserve">If you have any questions, please contact </w:t>
      </w:r>
      <w:hyperlink r:id="rId16">
        <w:r w:rsidRPr="005841ED">
          <w:rPr>
            <w:rStyle w:val="Hyperlink"/>
            <w:rFonts w:asciiTheme="minorHAnsi" w:hAnsiTheme="minorHAnsi"/>
            <w:color w:val="375A9B" w:themeColor="accent6" w:themeShade="BF"/>
          </w:rPr>
          <w:t>radiationsafety@csu.edu.au</w:t>
        </w:r>
      </w:hyperlink>
    </w:p>
    <w:p w14:paraId="6AF36C0B" w14:textId="77777777" w:rsidR="004557BA" w:rsidRPr="00DF6601" w:rsidRDefault="004557BA" w:rsidP="004557BA">
      <w:pPr>
        <w:pStyle w:val="NoSpacing"/>
      </w:pPr>
    </w:p>
    <w:p w14:paraId="1784CEA5" w14:textId="77777777" w:rsidR="004557BA" w:rsidRPr="00E666B9" w:rsidRDefault="004557BA" w:rsidP="00F856CA">
      <w:pPr>
        <w:pStyle w:val="Heading2"/>
        <w:rPr>
          <w:color w:val="507C6F"/>
        </w:rPr>
      </w:pPr>
      <w:r w:rsidRPr="00E666B9">
        <w:rPr>
          <w:color w:val="507C6F"/>
        </w:rPr>
        <w:t>Submitting the report</w:t>
      </w:r>
    </w:p>
    <w:p w14:paraId="5CF8521A" w14:textId="309CA1AA" w:rsidR="004557BA" w:rsidRPr="005F6D3B" w:rsidRDefault="004557BA" w:rsidP="00283BDA">
      <w:pPr>
        <w:pStyle w:val="ListMultistyle"/>
        <w:spacing w:before="60" w:after="0"/>
        <w:ind w:left="568"/>
        <w:rPr>
          <w:b/>
        </w:rPr>
      </w:pPr>
      <w:r w:rsidRPr="00DF6601">
        <w:t xml:space="preserve">Before submitting, </w:t>
      </w:r>
      <w:r w:rsidR="005F6D3B">
        <w:t>remember to attach</w:t>
      </w:r>
      <w:r>
        <w:t xml:space="preserve"> </w:t>
      </w:r>
      <w:r w:rsidRPr="006A1D0F">
        <w:rPr>
          <w:szCs w:val="20"/>
        </w:rPr>
        <w:t>any additional documents, such as such as copies of radiation licences, written approvals or additional pages of information relating to this form</w:t>
      </w:r>
      <w:r>
        <w:rPr>
          <w:szCs w:val="20"/>
        </w:rPr>
        <w:t>.</w:t>
      </w:r>
    </w:p>
    <w:p w14:paraId="3BBFA542" w14:textId="77777777" w:rsidR="005F6D3B" w:rsidRPr="005F6D3B" w:rsidRDefault="005F6D3B" w:rsidP="00C677FB">
      <w:pPr>
        <w:pStyle w:val="ListMultistyle"/>
        <w:spacing w:before="60" w:after="0"/>
        <w:ind w:left="568"/>
      </w:pPr>
      <w:bookmarkStart w:id="6" w:name="_Hlk225242412"/>
      <w:r w:rsidRPr="005F6D3B">
        <w:rPr>
          <w:szCs w:val="20"/>
        </w:rPr>
        <w:t xml:space="preserve">Ensure that </w:t>
      </w:r>
      <w:r w:rsidRPr="005F6D3B">
        <w:rPr>
          <w:b/>
          <w:bCs/>
          <w:szCs w:val="20"/>
        </w:rPr>
        <w:t>this form has been signed</w:t>
      </w:r>
      <w:r w:rsidRPr="005F6D3B">
        <w:rPr>
          <w:szCs w:val="20"/>
        </w:rPr>
        <w:t xml:space="preserve"> before submitting the notice.</w:t>
      </w:r>
      <w:bookmarkEnd w:id="6"/>
    </w:p>
    <w:p w14:paraId="4409EDE0" w14:textId="7CABAF12" w:rsidR="005F6D3B" w:rsidRPr="005F6D3B" w:rsidRDefault="005F6D3B" w:rsidP="00C677FB">
      <w:pPr>
        <w:pStyle w:val="ListMultistyle"/>
        <w:spacing w:before="60" w:after="0"/>
        <w:ind w:left="568"/>
      </w:pPr>
      <w:r>
        <w:rPr>
          <w:rFonts w:eastAsia="Arial" w:cs="Arial"/>
        </w:rPr>
        <w:t xml:space="preserve">For RSC agenda closing dates, see the </w:t>
      </w:r>
      <w:hyperlink r:id="rId17" w:history="1">
        <w:r w:rsidRPr="005F6D3B">
          <w:rPr>
            <w:rStyle w:val="Hyperlink"/>
            <w:rFonts w:eastAsia="Arial" w:cs="Arial"/>
            <w:color w:val="375A9B" w:themeColor="accent6" w:themeShade="BF"/>
          </w:rPr>
          <w:t>RSC Meeting Schedule</w:t>
        </w:r>
      </w:hyperlink>
    </w:p>
    <w:p w14:paraId="137C793C" w14:textId="544C838A" w:rsidR="00283BDA" w:rsidRDefault="00283BDA" w:rsidP="00C677FB">
      <w:pPr>
        <w:pStyle w:val="ListMultistyle"/>
        <w:spacing w:before="60" w:after="0"/>
        <w:ind w:left="568"/>
      </w:pPr>
      <w:r w:rsidRPr="00DF6601">
        <w:t xml:space="preserve">Submit the </w:t>
      </w:r>
      <w:r w:rsidRPr="005F6D3B">
        <w:rPr>
          <w:bCs/>
        </w:rPr>
        <w:t>application</w:t>
      </w:r>
      <w:r w:rsidRPr="00DF6601">
        <w:t xml:space="preserve"> </w:t>
      </w:r>
      <w:r>
        <w:t>to</w:t>
      </w:r>
      <w:r w:rsidRPr="005F6D3B">
        <w:rPr>
          <w:color w:val="567DC3" w:themeColor="accent6"/>
        </w:rPr>
        <w:t xml:space="preserve"> </w:t>
      </w:r>
      <w:r w:rsidR="005841ED" w:rsidRPr="005F6D3B">
        <w:rPr>
          <w:rFonts w:eastAsia="Arial" w:cs="Arial"/>
          <w:color w:val="375A9B" w:themeColor="accent6" w:themeShade="BF"/>
          <w:u w:val="single" w:color="0000FF"/>
        </w:rPr>
        <w:t>r</w:t>
      </w:r>
      <w:r w:rsidRPr="005F6D3B">
        <w:rPr>
          <w:rFonts w:eastAsia="Arial" w:cs="Arial"/>
          <w:color w:val="375A9B" w:themeColor="accent6" w:themeShade="BF"/>
          <w:u w:val="single" w:color="0000FF"/>
        </w:rPr>
        <w:t>ad</w:t>
      </w:r>
      <w:r w:rsidR="005841ED" w:rsidRPr="005F6D3B">
        <w:rPr>
          <w:rFonts w:eastAsia="Arial" w:cs="Arial"/>
          <w:color w:val="375A9B" w:themeColor="accent6" w:themeShade="BF"/>
          <w:u w:val="single" w:color="0000FF"/>
        </w:rPr>
        <w:t>m</w:t>
      </w:r>
      <w:r w:rsidRPr="005F6D3B">
        <w:rPr>
          <w:rFonts w:eastAsia="Arial" w:cs="Arial"/>
          <w:color w:val="375A9B" w:themeColor="accent6" w:themeShade="BF"/>
          <w:u w:val="single" w:color="0000FF"/>
        </w:rPr>
        <w:t>on@csu.edu.au</w:t>
      </w:r>
      <w:r w:rsidRPr="005F6D3B">
        <w:rPr>
          <w:color w:val="375A9B" w:themeColor="accent6" w:themeShade="BF"/>
        </w:rPr>
        <w:t xml:space="preserve"> </w:t>
      </w:r>
      <w:r>
        <w:t xml:space="preserve">and </w:t>
      </w:r>
      <w:hyperlink r:id="rId18" w:history="1">
        <w:r w:rsidRPr="005F6D3B">
          <w:rPr>
            <w:rStyle w:val="Hyperlink"/>
            <w:color w:val="375A9B" w:themeColor="accent6" w:themeShade="BF"/>
          </w:rPr>
          <w:t>radiationsafety@csu.edu.au</w:t>
        </w:r>
      </w:hyperlink>
    </w:p>
    <w:p w14:paraId="597650AA" w14:textId="61E0C816" w:rsidR="00F856CA" w:rsidRPr="00F856CA" w:rsidRDefault="00F856CA" w:rsidP="00F856CA">
      <w:pPr>
        <w:pStyle w:val="ListMultistyle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250" w:lineRule="auto"/>
        <w:ind w:left="284"/>
        <w:rPr>
          <w:sz w:val="22"/>
        </w:rPr>
      </w:pPr>
      <w:r w:rsidRPr="00F856CA">
        <w:rPr>
          <w:sz w:val="22"/>
          <w:shd w:val="clear" w:color="auto" w:fill="F2F2F2" w:themeFill="background1" w:themeFillShade="F2"/>
        </w:rPr>
        <w:t xml:space="preserve">All staff involved must have completed the Radiation General Induction training module online </w:t>
      </w:r>
      <w:r w:rsidRPr="00F856CA">
        <w:rPr>
          <w:b/>
          <w:bCs/>
          <w:sz w:val="22"/>
          <w:shd w:val="clear" w:color="auto" w:fill="F2F2F2" w:themeFill="background1" w:themeFillShade="F2"/>
        </w:rPr>
        <w:t xml:space="preserve">before </w:t>
      </w:r>
      <w:r w:rsidRPr="00F856CA">
        <w:rPr>
          <w:sz w:val="22"/>
          <w:shd w:val="clear" w:color="auto" w:fill="F2F2F2" w:themeFill="background1" w:themeFillShade="F2"/>
        </w:rPr>
        <w:t xml:space="preserve">they commence any work with radioactive substances or irradiating apparatus.  Staff members can enrol themselves in the </w:t>
      </w:r>
      <w:proofErr w:type="gramStart"/>
      <w:r w:rsidRPr="00F856CA">
        <w:rPr>
          <w:sz w:val="22"/>
          <w:shd w:val="clear" w:color="auto" w:fill="F2F2F2" w:themeFill="background1" w:themeFillShade="F2"/>
        </w:rPr>
        <w:t>course, or</w:t>
      </w:r>
      <w:proofErr w:type="gramEnd"/>
      <w:r w:rsidRPr="00F856CA">
        <w:rPr>
          <w:sz w:val="22"/>
          <w:shd w:val="clear" w:color="auto" w:fill="F2F2F2" w:themeFill="background1" w:themeFillShade="F2"/>
        </w:rPr>
        <w:t xml:space="preserve"> contact the </w:t>
      </w:r>
      <w:r w:rsidR="007506FC">
        <w:rPr>
          <w:sz w:val="22"/>
          <w:shd w:val="clear" w:color="auto" w:fill="F2F2F2" w:themeFill="background1" w:themeFillShade="F2"/>
        </w:rPr>
        <w:t>ELMO</w:t>
      </w:r>
      <w:r w:rsidRPr="00F856CA">
        <w:rPr>
          <w:sz w:val="22"/>
          <w:shd w:val="clear" w:color="auto" w:fill="F2F2F2" w:themeFill="background1" w:themeFillShade="F2"/>
        </w:rPr>
        <w:t xml:space="preserve"> team (</w:t>
      </w:r>
      <w:r w:rsidR="007506FC">
        <w:rPr>
          <w:color w:val="375A9B" w:themeColor="accent6" w:themeShade="BF"/>
          <w:sz w:val="22"/>
          <w:shd w:val="clear" w:color="auto" w:fill="F2F2F2" w:themeFill="background1" w:themeFillShade="F2"/>
        </w:rPr>
        <w:t>elmo</w:t>
      </w:r>
      <w:r w:rsidRPr="00F856CA">
        <w:rPr>
          <w:color w:val="375A9B" w:themeColor="accent6" w:themeShade="BF"/>
          <w:sz w:val="22"/>
          <w:shd w:val="clear" w:color="auto" w:fill="F2F2F2" w:themeFill="background1" w:themeFillShade="F2"/>
        </w:rPr>
        <w:t>@csu.edu.au</w:t>
      </w:r>
      <w:r w:rsidRPr="00F856CA">
        <w:rPr>
          <w:sz w:val="22"/>
          <w:shd w:val="clear" w:color="auto" w:fill="F2F2F2" w:themeFill="background1" w:themeFillShade="F2"/>
        </w:rPr>
        <w:t>) for enrolment assistance</w:t>
      </w:r>
      <w:r w:rsidRPr="00F856CA">
        <w:rPr>
          <w:sz w:val="22"/>
        </w:rPr>
        <w:t>.</w:t>
      </w:r>
    </w:p>
    <w:p w14:paraId="6FC9B114" w14:textId="77777777" w:rsidR="00F856CA" w:rsidRDefault="00F856CA" w:rsidP="004557BA">
      <w:pPr>
        <w:pStyle w:val="ListMultistyle"/>
        <w:numPr>
          <w:ilvl w:val="0"/>
          <w:numId w:val="0"/>
        </w:numPr>
        <w:spacing w:after="0" w:line="240" w:lineRule="auto"/>
      </w:pPr>
    </w:p>
    <w:p w14:paraId="3AE6074D" w14:textId="77777777" w:rsidR="00F856CA" w:rsidRPr="00F856CA" w:rsidRDefault="00F856CA" w:rsidP="00F856CA">
      <w:pPr>
        <w:keepNext/>
        <w:keepLines/>
        <w:spacing w:after="61" w:line="259" w:lineRule="auto"/>
        <w:ind w:left="141" w:right="567" w:hanging="11"/>
        <w:outlineLvl w:val="0"/>
        <w:rPr>
          <w:rFonts w:ascii="Arial" w:eastAsia="Arial" w:hAnsi="Arial" w:cs="Arial"/>
          <w:color w:val="507C6F"/>
          <w:kern w:val="2"/>
          <w:sz w:val="24"/>
          <w:szCs w:val="24"/>
          <w:lang w:eastAsia="en-AU"/>
          <w14:ligatures w14:val="standardContextual"/>
        </w:rPr>
      </w:pPr>
      <w:r w:rsidRPr="00F856CA">
        <w:rPr>
          <w:rFonts w:ascii="Arial" w:eastAsia="Arial" w:hAnsi="Arial" w:cs="Arial"/>
          <w:b/>
          <w:color w:val="507C6F"/>
          <w:kern w:val="2"/>
          <w:sz w:val="24"/>
          <w:lang w:eastAsia="en-AU"/>
          <w14:ligatures w14:val="standardContextual"/>
        </w:rPr>
        <w:t>Notification of outcome</w:t>
      </w:r>
    </w:p>
    <w:p w14:paraId="25B2D7E3" w14:textId="77777777" w:rsidR="00F856CA" w:rsidRDefault="00F856CA" w:rsidP="00F856CA">
      <w:pPr>
        <w:spacing w:after="200" w:line="249" w:lineRule="auto"/>
        <w:ind w:left="284" w:right="567" w:hanging="10"/>
        <w:rPr>
          <w:rFonts w:ascii="Arial" w:eastAsia="Arial" w:hAnsi="Arial" w:cs="Arial"/>
          <w:color w:val="000000"/>
          <w:kern w:val="2"/>
          <w:lang w:eastAsia="en-AU"/>
          <w14:ligatures w14:val="standardContextual"/>
        </w:rPr>
      </w:pPr>
      <w:r w:rsidRPr="00F856CA">
        <w:rPr>
          <w:rFonts w:ascii="Arial" w:eastAsia="Arial" w:hAnsi="Arial" w:cs="Arial"/>
          <w:color w:val="000000"/>
          <w:kern w:val="2"/>
          <w:lang w:eastAsia="en-AU"/>
          <w14:ligatures w14:val="standardContextual"/>
        </w:rPr>
        <w:t xml:space="preserve">The nominated </w:t>
      </w:r>
      <w:r w:rsidRPr="00F856CA">
        <w:rPr>
          <w:rFonts w:ascii="Arial" w:eastAsia="Arial" w:hAnsi="Arial" w:cs="Arial"/>
          <w:b/>
          <w:color w:val="000000"/>
          <w:kern w:val="2"/>
          <w:lang w:eastAsia="en-AU"/>
          <w14:ligatures w14:val="standardContextual"/>
        </w:rPr>
        <w:t>Primary Contact</w:t>
      </w:r>
      <w:r w:rsidRPr="00F856CA">
        <w:rPr>
          <w:rFonts w:ascii="Arial" w:eastAsia="Arial" w:hAnsi="Arial" w:cs="Arial"/>
          <w:color w:val="000000"/>
          <w:kern w:val="2"/>
          <w:lang w:eastAsia="en-AU"/>
          <w14:ligatures w14:val="standardContextual"/>
        </w:rPr>
        <w:t xml:space="preserve"> will receive notification of outcome by email once the request has been considered.</w:t>
      </w:r>
    </w:p>
    <w:p w14:paraId="78BFC396" w14:textId="19535FDF" w:rsidR="00F856CA" w:rsidRPr="00F856CA" w:rsidRDefault="00F856CA" w:rsidP="00F85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line="250" w:lineRule="auto"/>
        <w:ind w:left="283" w:right="567" w:hanging="11"/>
        <w:jc w:val="center"/>
        <w:rPr>
          <w:rFonts w:ascii="Calibri" w:eastAsia="Calibri" w:hAnsi="Calibri" w:cs="Calibri"/>
          <w:b/>
          <w:bCs/>
          <w:color w:val="000000"/>
          <w:kern w:val="2"/>
          <w:sz w:val="22"/>
          <w:lang w:eastAsia="en-AU"/>
          <w14:ligatures w14:val="standardContextual"/>
        </w:rPr>
      </w:pPr>
      <w:r w:rsidRPr="00F856CA">
        <w:rPr>
          <w:rFonts w:ascii="Arial" w:eastAsia="Arial" w:hAnsi="Arial" w:cs="Arial"/>
          <w:b/>
          <w:bCs/>
          <w:color w:val="000000"/>
          <w:kern w:val="2"/>
          <w:sz w:val="22"/>
          <w:lang w:eastAsia="en-AU"/>
          <w14:ligatures w14:val="standardContextual"/>
        </w:rPr>
        <w:t>Do not assume a request has been granted until written approval has been received from the committee</w:t>
      </w:r>
    </w:p>
    <w:p w14:paraId="4846D8B9" w14:textId="77777777" w:rsidR="00F856CA" w:rsidRDefault="00F856CA" w:rsidP="004557BA">
      <w:pPr>
        <w:pStyle w:val="ListMultistyle"/>
        <w:numPr>
          <w:ilvl w:val="0"/>
          <w:numId w:val="0"/>
        </w:numPr>
        <w:spacing w:after="0" w:line="240" w:lineRule="auto"/>
      </w:pPr>
    </w:p>
    <w:p w14:paraId="2C458E82" w14:textId="16B8091D" w:rsidR="00F856CA" w:rsidRPr="00E609B2" w:rsidRDefault="005724A3" w:rsidP="004557BA">
      <w:pPr>
        <w:pStyle w:val="ListMultistyle"/>
        <w:numPr>
          <w:ilvl w:val="0"/>
          <w:numId w:val="0"/>
        </w:numPr>
        <w:spacing w:after="0" w:line="240" w:lineRule="auto"/>
      </w:pPr>
      <w:r>
        <w:pict w14:anchorId="2D42507D">
          <v:rect id="_x0000_i1025" style="width:0;height:1.5pt" o:hralign="center" o:hrstd="t" o:hr="t" fillcolor="#a0a0a0" stroked="f"/>
        </w:pict>
      </w:r>
    </w:p>
    <w:p w14:paraId="37508C6F" w14:textId="77777777" w:rsidR="004557BA" w:rsidRPr="00BF755A" w:rsidRDefault="004557BA" w:rsidP="004557BA">
      <w:pPr>
        <w:pStyle w:val="LineNumberedHeading1"/>
        <w:numPr>
          <w:ilvl w:val="0"/>
          <w:numId w:val="35"/>
        </w:numPr>
        <w:spacing w:after="120"/>
        <w:rPr>
          <w:color w:val="507C6F"/>
          <w:sz w:val="32"/>
        </w:rPr>
      </w:pPr>
      <w:r w:rsidRPr="00BF755A">
        <w:rPr>
          <w:color w:val="507C6F"/>
          <w:sz w:val="32"/>
        </w:rPr>
        <w:lastRenderedPageBreak/>
        <w:t>Primary contact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984"/>
        <w:gridCol w:w="3949"/>
        <w:gridCol w:w="2405"/>
      </w:tblGrid>
      <w:tr w:rsidR="004557BA" w14:paraId="7D52ABF7" w14:textId="77777777" w:rsidTr="00C07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8284A61" w14:textId="77777777" w:rsidR="004557BA" w:rsidRPr="007F6BC9" w:rsidRDefault="004557BA" w:rsidP="00C051C0">
            <w:pPr>
              <w:spacing w:after="0"/>
              <w:rPr>
                <w:b w:val="0"/>
              </w:rPr>
            </w:pPr>
            <w:r w:rsidRPr="007F6BC9">
              <w:rPr>
                <w:b w:val="0"/>
              </w:rPr>
              <w:t xml:space="preserve">Full name </w:t>
            </w:r>
            <w:r w:rsidRPr="007F6BC9">
              <w:rPr>
                <w:b w:val="0"/>
                <w:i/>
                <w:iCs/>
              </w:rPr>
              <w:t>(incl. title)</w:t>
            </w:r>
          </w:p>
        </w:tc>
        <w:tc>
          <w:tcPr>
            <w:tcW w:w="6354" w:type="dxa"/>
            <w:gridSpan w:val="2"/>
          </w:tcPr>
          <w:p w14:paraId="2CBA2CBA" w14:textId="77777777" w:rsidR="004557BA" w:rsidRDefault="004557BA" w:rsidP="00C051C0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57BA" w14:paraId="3880551A" w14:textId="77777777" w:rsidTr="00C077F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79C1F1C" w14:textId="77777777" w:rsidR="004557BA" w:rsidRPr="007F6BC9" w:rsidRDefault="004557BA" w:rsidP="00C051C0">
            <w:pPr>
              <w:spacing w:after="80" w:line="259" w:lineRule="auto"/>
              <w:rPr>
                <w:b w:val="0"/>
                <w:vertAlign w:val="subscript"/>
              </w:rPr>
            </w:pPr>
            <w:r w:rsidRPr="007F6BC9">
              <w:rPr>
                <w:b w:val="0"/>
              </w:rPr>
              <w:t>Staff/Student ID</w:t>
            </w:r>
          </w:p>
        </w:tc>
        <w:tc>
          <w:tcPr>
            <w:tcW w:w="6354" w:type="dxa"/>
            <w:gridSpan w:val="2"/>
          </w:tcPr>
          <w:p w14:paraId="6B626317" w14:textId="77777777" w:rsidR="004557BA" w:rsidRDefault="004557BA" w:rsidP="00C051C0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57BA" w14:paraId="502F4FD2" w14:textId="77777777" w:rsidTr="00C077F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E4DA814" w14:textId="77777777" w:rsidR="004557BA" w:rsidRPr="007F6BC9" w:rsidRDefault="004557BA" w:rsidP="00C051C0">
            <w:pPr>
              <w:spacing w:after="80" w:line="259" w:lineRule="auto"/>
              <w:rPr>
                <w:b w:val="0"/>
                <w:vertAlign w:val="subscript"/>
              </w:rPr>
            </w:pPr>
            <w:r w:rsidRPr="007F6BC9">
              <w:rPr>
                <w:b w:val="0"/>
              </w:rPr>
              <w:t>Email</w:t>
            </w:r>
          </w:p>
        </w:tc>
        <w:tc>
          <w:tcPr>
            <w:tcW w:w="6354" w:type="dxa"/>
            <w:gridSpan w:val="2"/>
          </w:tcPr>
          <w:p w14:paraId="7435D4BD" w14:textId="77777777" w:rsidR="004557BA" w:rsidRDefault="004557BA" w:rsidP="00C051C0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57BA" w14:paraId="0F5E8CC0" w14:textId="77777777" w:rsidTr="00C077F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215FA30" w14:textId="77777777" w:rsidR="004557BA" w:rsidRPr="007F6BC9" w:rsidRDefault="004557BA" w:rsidP="00C051C0">
            <w:pPr>
              <w:spacing w:after="80" w:line="259" w:lineRule="auto"/>
              <w:rPr>
                <w:b w:val="0"/>
                <w:vertAlign w:val="subscript"/>
              </w:rPr>
            </w:pPr>
            <w:r w:rsidRPr="007F6BC9">
              <w:rPr>
                <w:b w:val="0"/>
              </w:rPr>
              <w:t>Work phone</w:t>
            </w:r>
          </w:p>
        </w:tc>
        <w:tc>
          <w:tcPr>
            <w:tcW w:w="6354" w:type="dxa"/>
            <w:gridSpan w:val="2"/>
          </w:tcPr>
          <w:p w14:paraId="602BE78A" w14:textId="77777777" w:rsidR="004557BA" w:rsidRDefault="004557BA" w:rsidP="00C051C0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57BA" w14:paraId="4A9EC837" w14:textId="77777777" w:rsidTr="00C077F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94A5FA4" w14:textId="77777777" w:rsidR="004557BA" w:rsidRPr="007F6BC9" w:rsidRDefault="004557BA" w:rsidP="00C051C0">
            <w:pPr>
              <w:spacing w:after="80" w:line="259" w:lineRule="auto"/>
              <w:rPr>
                <w:b w:val="0"/>
                <w:vertAlign w:val="subscript"/>
              </w:rPr>
            </w:pPr>
            <w:r w:rsidRPr="007F6BC9">
              <w:rPr>
                <w:b w:val="0"/>
              </w:rPr>
              <w:t>Mobile phone</w:t>
            </w:r>
          </w:p>
        </w:tc>
        <w:tc>
          <w:tcPr>
            <w:tcW w:w="6354" w:type="dxa"/>
            <w:gridSpan w:val="2"/>
          </w:tcPr>
          <w:p w14:paraId="7543F1C3" w14:textId="77777777" w:rsidR="004557BA" w:rsidRDefault="004557BA" w:rsidP="00C051C0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57BA" w14:paraId="74B5C7B1" w14:textId="77777777" w:rsidTr="00C077F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873C1EB" w14:textId="77777777" w:rsidR="004557BA" w:rsidRPr="007F6BC9" w:rsidRDefault="004557BA" w:rsidP="00C051C0">
            <w:pPr>
              <w:spacing w:after="80" w:line="259" w:lineRule="auto"/>
              <w:rPr>
                <w:b w:val="0"/>
                <w:vertAlign w:val="subscript"/>
              </w:rPr>
            </w:pPr>
            <w:r w:rsidRPr="007F6BC9">
              <w:rPr>
                <w:b w:val="0"/>
              </w:rPr>
              <w:t>School / Faculty / Organisation / Unit</w:t>
            </w:r>
          </w:p>
        </w:tc>
        <w:tc>
          <w:tcPr>
            <w:tcW w:w="6354" w:type="dxa"/>
            <w:gridSpan w:val="2"/>
          </w:tcPr>
          <w:p w14:paraId="1BE32958" w14:textId="77777777" w:rsidR="004557BA" w:rsidRDefault="004557BA" w:rsidP="00C051C0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57BA" w14:paraId="0F4E13E1" w14:textId="77777777" w:rsidTr="00C077F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CBAD060" w14:textId="77777777" w:rsidR="004557BA" w:rsidRPr="007F6BC9" w:rsidRDefault="004557BA" w:rsidP="00C051C0">
            <w:pPr>
              <w:spacing w:after="80" w:line="259" w:lineRule="auto"/>
              <w:rPr>
                <w:b w:val="0"/>
                <w:vertAlign w:val="subscript"/>
              </w:rPr>
            </w:pPr>
            <w:r w:rsidRPr="007F6BC9">
              <w:rPr>
                <w:b w:val="0"/>
              </w:rPr>
              <w:t>Campus / Location</w:t>
            </w:r>
          </w:p>
        </w:tc>
        <w:tc>
          <w:tcPr>
            <w:tcW w:w="6354" w:type="dxa"/>
            <w:gridSpan w:val="2"/>
          </w:tcPr>
          <w:p w14:paraId="25D8F57A" w14:textId="77777777" w:rsidR="004557BA" w:rsidRDefault="004557BA" w:rsidP="00C051C0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77FD" w14:paraId="74270A09" w14:textId="77777777" w:rsidTr="00C077F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D47F3" w14:textId="77777777" w:rsidR="00C077FD" w:rsidRPr="007F6BC9" w:rsidRDefault="00C077FD" w:rsidP="00C051C0">
            <w:pPr>
              <w:spacing w:after="80" w:line="259" w:lineRule="auto"/>
              <w:rPr>
                <w:rFonts w:cstheme="minorHAnsi"/>
                <w:b w:val="0"/>
                <w:bCs/>
                <w:szCs w:val="20"/>
              </w:rPr>
            </w:pPr>
            <w:r w:rsidRPr="007F6BC9">
              <w:rPr>
                <w:rFonts w:cstheme="minorHAnsi"/>
                <w:b w:val="0"/>
                <w:bCs/>
                <w:szCs w:val="20"/>
              </w:rPr>
              <w:t>Radiation user licence no (attach a copy) and expiry date</w:t>
            </w:r>
          </w:p>
        </w:tc>
        <w:tc>
          <w:tcPr>
            <w:tcW w:w="3949" w:type="dxa"/>
          </w:tcPr>
          <w:p w14:paraId="1552565B" w14:textId="77777777" w:rsidR="00C077FD" w:rsidRDefault="00C077FD" w:rsidP="00C051C0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5" w:type="dxa"/>
          </w:tcPr>
          <w:p w14:paraId="329E0B5F" w14:textId="3705A210" w:rsidR="00C077FD" w:rsidRDefault="00C077FD" w:rsidP="00C051C0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Expiry:</w:t>
            </w:r>
          </w:p>
        </w:tc>
      </w:tr>
      <w:tr w:rsidR="004557BA" w14:paraId="02CC879D" w14:textId="77777777" w:rsidTr="00C077FD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8B8E2E6" w14:textId="77777777" w:rsidR="004557BA" w:rsidRPr="007F6BC9" w:rsidRDefault="004557BA" w:rsidP="00C051C0">
            <w:pPr>
              <w:spacing w:after="80" w:line="259" w:lineRule="auto"/>
              <w:rPr>
                <w:rFonts w:cstheme="minorHAnsi"/>
                <w:b w:val="0"/>
                <w:bCs/>
                <w:szCs w:val="20"/>
              </w:rPr>
            </w:pPr>
            <w:r w:rsidRPr="007F6BC9">
              <w:rPr>
                <w:rFonts w:cstheme="minorHAnsi"/>
                <w:b w:val="0"/>
                <w:bCs/>
                <w:szCs w:val="20"/>
              </w:rPr>
              <w:t>Radiation user licence condition/s</w:t>
            </w:r>
          </w:p>
        </w:tc>
        <w:tc>
          <w:tcPr>
            <w:tcW w:w="6354" w:type="dxa"/>
            <w:gridSpan w:val="2"/>
          </w:tcPr>
          <w:p w14:paraId="07E54D20" w14:textId="77777777" w:rsidR="004557BA" w:rsidRDefault="004557BA" w:rsidP="00C051C0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7B5458" w14:textId="77777777" w:rsidR="004557BA" w:rsidRPr="00C077FD" w:rsidRDefault="004557BA" w:rsidP="00C077FD">
      <w:pPr>
        <w:pStyle w:val="LineNumberedHeading1"/>
        <w:numPr>
          <w:ilvl w:val="0"/>
          <w:numId w:val="0"/>
        </w:numPr>
        <w:pBdr>
          <w:bottom w:val="none" w:sz="0" w:space="0" w:color="auto"/>
        </w:pBdr>
        <w:spacing w:after="0"/>
        <w:rPr>
          <w:color w:val="auto"/>
          <w:sz w:val="24"/>
          <w:szCs w:val="24"/>
        </w:rPr>
      </w:pPr>
    </w:p>
    <w:p w14:paraId="0222D52A" w14:textId="70250FBD" w:rsidR="004557BA" w:rsidRPr="00C077FD" w:rsidRDefault="004557BA" w:rsidP="00C077FD">
      <w:pPr>
        <w:pStyle w:val="NumberedHeading1"/>
        <w:numPr>
          <w:ilvl w:val="0"/>
          <w:numId w:val="35"/>
        </w:numPr>
        <w:spacing w:after="160" w:line="259" w:lineRule="auto"/>
        <w:rPr>
          <w:color w:val="507C6F"/>
          <w:sz w:val="32"/>
        </w:rPr>
      </w:pPr>
      <w:r w:rsidRPr="00C077FD">
        <w:rPr>
          <w:color w:val="507C6F"/>
          <w:sz w:val="32"/>
        </w:rPr>
        <w:t>Apparatus / Substance / Laser Device Details</w:t>
      </w:r>
    </w:p>
    <w:tbl>
      <w:tblPr>
        <w:tblStyle w:val="CSUTableBformgreen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4111"/>
        <w:gridCol w:w="3822"/>
        <w:gridCol w:w="2829"/>
        <w:gridCol w:w="10"/>
      </w:tblGrid>
      <w:tr w:rsidR="004557BA" w14:paraId="13687692" w14:textId="77777777" w:rsidTr="00C077FD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D584F7A" w14:textId="77777777" w:rsidR="004557BA" w:rsidRPr="00E2711F" w:rsidRDefault="004557BA" w:rsidP="00C051C0">
            <w:pPr>
              <w:spacing w:after="80" w:line="259" w:lineRule="auto"/>
            </w:pPr>
            <w:bookmarkStart w:id="7" w:name="_Hlk105510875"/>
            <w:r w:rsidRPr="00E2711F">
              <w:t>This notice is for disposal of:</w:t>
            </w:r>
          </w:p>
        </w:tc>
        <w:tc>
          <w:tcPr>
            <w:tcW w:w="6651" w:type="dxa"/>
            <w:gridSpan w:val="2"/>
          </w:tcPr>
          <w:p w14:paraId="0FEDBD0A" w14:textId="66DD0757" w:rsidR="004557BA" w:rsidRDefault="005724A3" w:rsidP="00662AB7">
            <w:pPr>
              <w:tabs>
                <w:tab w:val="left" w:pos="577"/>
                <w:tab w:val="left" w:pos="3036"/>
              </w:tabs>
              <w:autoSpaceDE w:val="0"/>
              <w:autoSpaceDN w:val="0"/>
              <w:adjustRightInd w:val="0"/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32"/>
                  <w:szCs w:val="32"/>
                </w:rPr>
                <w:id w:val="204771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AB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662AB7">
              <w:tab/>
            </w:r>
            <w:r w:rsidR="004557BA">
              <w:t>irradiating apparatus</w:t>
            </w:r>
            <w:r w:rsidR="00662AB7">
              <w:tab/>
            </w:r>
            <w:sdt>
              <w:sdtPr>
                <w:rPr>
                  <w:sz w:val="32"/>
                  <w:szCs w:val="32"/>
                </w:rPr>
                <w:id w:val="-165629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AB7" w:rsidRPr="00662AB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662AB7">
              <w:tab/>
            </w:r>
            <w:r w:rsidR="004557BA">
              <w:t>radioactive substances</w:t>
            </w:r>
          </w:p>
          <w:p w14:paraId="2E79D837" w14:textId="093D9DC0" w:rsidR="004557BA" w:rsidRDefault="005724A3" w:rsidP="00662AB7">
            <w:pPr>
              <w:tabs>
                <w:tab w:val="left" w:pos="590"/>
                <w:tab w:val="left" w:pos="3570"/>
              </w:tabs>
              <w:autoSpaceDE w:val="0"/>
              <w:autoSpaceDN w:val="0"/>
              <w:adjustRightInd w:val="0"/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32"/>
                  <w:szCs w:val="32"/>
                </w:rPr>
                <w:id w:val="-103874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AB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662AB7">
              <w:tab/>
            </w:r>
            <w:r w:rsidR="004557BA">
              <w:t>Class 3B or Class 4 laser device/s</w:t>
            </w:r>
          </w:p>
        </w:tc>
      </w:tr>
      <w:bookmarkEnd w:id="7"/>
      <w:tr w:rsidR="004557BA" w14:paraId="7234865E" w14:textId="77777777" w:rsidTr="00C07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999888C" w14:textId="5FFA1568" w:rsidR="004557BA" w:rsidRPr="007F6BC9" w:rsidRDefault="00E2711F" w:rsidP="00C051C0">
            <w:pPr>
              <w:spacing w:after="80" w:line="259" w:lineRule="auto"/>
              <w:rPr>
                <w:b w:val="0"/>
                <w:sz w:val="22"/>
              </w:rPr>
            </w:pPr>
            <w:r w:rsidRPr="00045E9C">
              <w:rPr>
                <w:rFonts w:ascii="Arial" w:eastAsia="Arial" w:hAnsi="Arial" w:cs="Arial"/>
                <w:bCs/>
              </w:rPr>
              <w:t>Apparatus / Substance / Laser Device</w:t>
            </w:r>
          </w:p>
        </w:tc>
        <w:tc>
          <w:tcPr>
            <w:tcW w:w="6661" w:type="dxa"/>
            <w:gridSpan w:val="3"/>
          </w:tcPr>
          <w:p w14:paraId="02181D9B" w14:textId="08749C45" w:rsidR="004557BA" w:rsidRDefault="004557BA" w:rsidP="00C525D0">
            <w:pPr>
              <w:tabs>
                <w:tab w:val="left" w:pos="2464"/>
                <w:tab w:val="left" w:pos="4696"/>
              </w:tabs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57BA" w14:paraId="132217DF" w14:textId="77777777" w:rsidTr="00C07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413B3CB" w14:textId="77777777" w:rsidR="004557BA" w:rsidRPr="007F6BC9" w:rsidRDefault="004557BA" w:rsidP="00C051C0">
            <w:pPr>
              <w:spacing w:after="80" w:line="259" w:lineRule="auto"/>
              <w:rPr>
                <w:b w:val="0"/>
                <w:bCs/>
              </w:rPr>
            </w:pPr>
            <w:r w:rsidRPr="00E2711F">
              <w:t>Manufacturer</w:t>
            </w:r>
            <w:r w:rsidRPr="007F6BC9">
              <w:rPr>
                <w:b w:val="0"/>
                <w:bCs/>
              </w:rPr>
              <w:t xml:space="preserve"> </w:t>
            </w:r>
            <w:r w:rsidRPr="007F6BC9">
              <w:rPr>
                <w:b w:val="0"/>
                <w:bCs/>
                <w:i/>
                <w:iCs/>
                <w:sz w:val="18"/>
                <w:szCs w:val="18"/>
              </w:rPr>
              <w:t>(for apparatus &amp; laser devices)</w:t>
            </w:r>
          </w:p>
        </w:tc>
        <w:tc>
          <w:tcPr>
            <w:tcW w:w="6661" w:type="dxa"/>
            <w:gridSpan w:val="3"/>
          </w:tcPr>
          <w:p w14:paraId="62E55606" w14:textId="77777777" w:rsidR="004557BA" w:rsidRDefault="004557BA" w:rsidP="00C051C0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57BA" w14:paraId="50422FA7" w14:textId="77777777" w:rsidTr="00C07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DFA8AE0" w14:textId="2D26D92B" w:rsidR="004557BA" w:rsidRPr="007F6BC9" w:rsidRDefault="004557BA" w:rsidP="00C051C0">
            <w:pPr>
              <w:spacing w:after="80" w:line="259" w:lineRule="auto"/>
              <w:rPr>
                <w:b w:val="0"/>
                <w:bCs/>
              </w:rPr>
            </w:pPr>
            <w:r w:rsidRPr="00E2711F">
              <w:t>Serial N</w:t>
            </w:r>
            <w:r w:rsidR="00C525D0" w:rsidRPr="00E2711F">
              <w:t>umber</w:t>
            </w:r>
            <w:r w:rsidRPr="007F6BC9">
              <w:rPr>
                <w:b w:val="0"/>
                <w:bCs/>
              </w:rPr>
              <w:t xml:space="preserve"> </w:t>
            </w:r>
            <w:r w:rsidRPr="007F6BC9">
              <w:rPr>
                <w:b w:val="0"/>
                <w:bCs/>
                <w:i/>
                <w:iCs/>
                <w:sz w:val="18"/>
                <w:szCs w:val="18"/>
              </w:rPr>
              <w:t>(console/generator)</w:t>
            </w:r>
          </w:p>
        </w:tc>
        <w:tc>
          <w:tcPr>
            <w:tcW w:w="6661" w:type="dxa"/>
            <w:gridSpan w:val="3"/>
            <w:tcBorders>
              <w:bottom w:val="single" w:sz="4" w:space="0" w:color="auto"/>
            </w:tcBorders>
          </w:tcPr>
          <w:p w14:paraId="2FAE6414" w14:textId="77777777" w:rsidR="004557BA" w:rsidRDefault="004557BA" w:rsidP="00C051C0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25D0" w14:paraId="71E93814" w14:textId="77777777" w:rsidTr="00C07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22A35" w14:textId="0C5952A2" w:rsidR="00C525D0" w:rsidRPr="00E2711F" w:rsidRDefault="00C525D0" w:rsidP="00C051C0">
            <w:pPr>
              <w:spacing w:after="80" w:line="259" w:lineRule="auto"/>
            </w:pPr>
            <w:r w:rsidRPr="00E2711F">
              <w:t>CSU Asset number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5A011B" w14:textId="77777777" w:rsidR="00C525D0" w:rsidRDefault="00C525D0" w:rsidP="00C051C0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25D0" w14:paraId="55D856E2" w14:textId="77777777" w:rsidTr="00C07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B1885" w14:textId="5D53281F" w:rsidR="00C525D0" w:rsidRPr="00E2711F" w:rsidRDefault="00C525D0" w:rsidP="00C525D0">
            <w:pPr>
              <w:spacing w:after="0" w:line="259" w:lineRule="auto"/>
            </w:pPr>
            <w:r w:rsidRPr="00E2711F">
              <w:t>Regulated Material ID Number</w:t>
            </w:r>
          </w:p>
          <w:p w14:paraId="3E1B6C12" w14:textId="44F571C9" w:rsidR="00C525D0" w:rsidRPr="00C525D0" w:rsidRDefault="00C525D0" w:rsidP="00C051C0">
            <w:pPr>
              <w:spacing w:after="80" w:line="259" w:lineRule="auto"/>
              <w:rPr>
                <w:b w:val="0"/>
                <w:bCs/>
              </w:rPr>
            </w:pPr>
            <w:r w:rsidRPr="00C525D0">
              <w:rPr>
                <w:b w:val="0"/>
                <w:bCs/>
              </w:rPr>
              <w:t>(</w:t>
            </w:r>
            <w:r w:rsidRPr="00C525D0">
              <w:rPr>
                <w:b w:val="0"/>
                <w:bCs/>
                <w:i/>
                <w:iCs/>
              </w:rPr>
              <w:t>from CSU licence</w:t>
            </w:r>
            <w:r w:rsidRPr="00C525D0">
              <w:rPr>
                <w:b w:val="0"/>
                <w:bCs/>
              </w:rPr>
              <w:t>)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0DCF59" w14:textId="77777777" w:rsidR="00C525D0" w:rsidRDefault="00C525D0" w:rsidP="00C051C0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57BA" w14:paraId="7C18DC05" w14:textId="77777777" w:rsidTr="00C07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BE6893" w14:textId="35F7472D" w:rsidR="00E2711F" w:rsidRPr="00045E9C" w:rsidRDefault="00E2711F" w:rsidP="00E2711F">
            <w:pPr>
              <w:spacing w:after="0"/>
              <w:rPr>
                <w:rFonts w:ascii="Arial" w:eastAsia="Arial" w:hAnsi="Arial" w:cs="Arial"/>
                <w:b w:val="0"/>
                <w:bCs/>
              </w:rPr>
            </w:pPr>
            <w:r w:rsidRPr="00045E9C">
              <w:rPr>
                <w:rFonts w:ascii="Arial" w:eastAsia="Arial" w:hAnsi="Arial" w:cs="Arial"/>
                <w:bCs/>
              </w:rPr>
              <w:t>Location of equipment</w:t>
            </w:r>
            <w:r>
              <w:rPr>
                <w:rFonts w:ascii="Arial" w:eastAsia="Arial" w:hAnsi="Arial" w:cs="Arial"/>
                <w:bCs/>
              </w:rPr>
              <w:t xml:space="preserve"> prior to disposal</w:t>
            </w:r>
          </w:p>
          <w:p w14:paraId="162AF216" w14:textId="6A726189" w:rsidR="004557BA" w:rsidRPr="00E2711F" w:rsidRDefault="00E2711F" w:rsidP="00E2711F">
            <w:pPr>
              <w:spacing w:after="80" w:line="259" w:lineRule="auto"/>
              <w:rPr>
                <w:b w:val="0"/>
                <w:bCs/>
                <w:sz w:val="22"/>
              </w:rPr>
            </w:pPr>
            <w:r w:rsidRPr="00E2711F">
              <w:rPr>
                <w:rFonts w:ascii="Arial" w:eastAsia="Arial" w:hAnsi="Arial" w:cs="Arial"/>
                <w:b w:val="0"/>
                <w:bCs/>
                <w:i/>
                <w:sz w:val="18"/>
              </w:rPr>
              <w:t>(incl building and room number</w:t>
            </w:r>
            <w:r w:rsidRPr="00E2711F">
              <w:rPr>
                <w:rFonts w:ascii="Arial" w:eastAsia="Arial" w:hAnsi="Arial" w:cs="Arial"/>
                <w:b w:val="0"/>
                <w:bCs/>
                <w:i/>
              </w:rPr>
              <w:t>)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</w:tcBorders>
          </w:tcPr>
          <w:p w14:paraId="0895F65C" w14:textId="77777777" w:rsidR="004557BA" w:rsidRDefault="004557BA" w:rsidP="00C051C0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57BA" w14:paraId="12BAC502" w14:textId="77777777" w:rsidTr="00C077FD">
        <w:trPr>
          <w:gridAfter w:val="1"/>
          <w:wAfter w:w="10" w:type="dxa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0BD9949" w14:textId="77777777" w:rsidR="004557BA" w:rsidRPr="00E2711F" w:rsidRDefault="004557BA" w:rsidP="00C051C0">
            <w:pPr>
              <w:spacing w:after="80" w:line="259" w:lineRule="auto"/>
              <w:rPr>
                <w:bCs/>
                <w:sz w:val="22"/>
              </w:rPr>
            </w:pPr>
            <w:r w:rsidRPr="00E2711F">
              <w:rPr>
                <w:bCs/>
              </w:rPr>
              <w:t>Disposed or bought by</w:t>
            </w:r>
          </w:p>
        </w:tc>
        <w:tc>
          <w:tcPr>
            <w:tcW w:w="6651" w:type="dxa"/>
            <w:gridSpan w:val="2"/>
          </w:tcPr>
          <w:p w14:paraId="64AE6DE5" w14:textId="77777777" w:rsidR="004557BA" w:rsidRDefault="004557BA" w:rsidP="00C051C0">
            <w:pPr>
              <w:autoSpaceDE w:val="0"/>
              <w:autoSpaceDN w:val="0"/>
              <w:adjustRightInd w:val="0"/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57BA" w14:paraId="3A716265" w14:textId="77777777" w:rsidTr="00C077F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22496E6" w14:textId="77777777" w:rsidR="004557BA" w:rsidRPr="00E2711F" w:rsidRDefault="004557BA" w:rsidP="00C051C0">
            <w:pPr>
              <w:spacing w:after="80" w:line="259" w:lineRule="auto"/>
              <w:rPr>
                <w:bCs/>
                <w:sz w:val="22"/>
              </w:rPr>
            </w:pPr>
            <w:r w:rsidRPr="00E2711F">
              <w:rPr>
                <w:bCs/>
              </w:rPr>
              <w:t>Disposer/Buyer Address</w:t>
            </w:r>
          </w:p>
        </w:tc>
        <w:tc>
          <w:tcPr>
            <w:tcW w:w="6661" w:type="dxa"/>
            <w:gridSpan w:val="3"/>
          </w:tcPr>
          <w:p w14:paraId="70BDBFBB" w14:textId="77777777" w:rsidR="004557BA" w:rsidRDefault="004557BA" w:rsidP="00C051C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77FD" w14:paraId="25D2D8ED" w14:textId="77777777" w:rsidTr="00C07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8811A" w14:textId="77777777" w:rsidR="00C077FD" w:rsidRPr="00E2711F" w:rsidRDefault="00C077FD" w:rsidP="00C051C0">
            <w:pPr>
              <w:spacing w:after="80" w:line="259" w:lineRule="auto"/>
              <w:rPr>
                <w:bCs/>
              </w:rPr>
            </w:pPr>
            <w:r w:rsidRPr="00E2711F">
              <w:rPr>
                <w:bCs/>
              </w:rPr>
              <w:t>Disposer/Buyer Radiation Licence No. &amp; expiry date</w:t>
            </w:r>
          </w:p>
        </w:tc>
        <w:tc>
          <w:tcPr>
            <w:tcW w:w="3822" w:type="dxa"/>
          </w:tcPr>
          <w:p w14:paraId="4688AC58" w14:textId="77777777" w:rsidR="00C077FD" w:rsidRDefault="00C077FD" w:rsidP="00C077FD">
            <w:pPr>
              <w:spacing w:after="80"/>
              <w:ind w:right="-5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gridSpan w:val="2"/>
          </w:tcPr>
          <w:p w14:paraId="4EDD9611" w14:textId="171FEDAF" w:rsidR="00C077FD" w:rsidRDefault="00C077FD" w:rsidP="00C077FD">
            <w:pPr>
              <w:spacing w:after="80"/>
              <w:ind w:left="56" w:right="-5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Expiry:</w:t>
            </w:r>
          </w:p>
        </w:tc>
      </w:tr>
      <w:tr w:rsidR="004557BA" w14:paraId="0C9C71AC" w14:textId="77777777" w:rsidTr="003950CA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4D8D244" w14:textId="77777777" w:rsidR="004557BA" w:rsidRPr="00E2711F" w:rsidRDefault="004557BA" w:rsidP="00C051C0">
            <w:pPr>
              <w:spacing w:after="80" w:line="259" w:lineRule="auto"/>
              <w:rPr>
                <w:bCs/>
                <w:sz w:val="22"/>
              </w:rPr>
            </w:pPr>
            <w:r w:rsidRPr="00E2711F">
              <w:rPr>
                <w:bCs/>
              </w:rPr>
              <w:t>Disposer/Buyer Licence conditions</w:t>
            </w:r>
          </w:p>
        </w:tc>
        <w:tc>
          <w:tcPr>
            <w:tcW w:w="6661" w:type="dxa"/>
            <w:gridSpan w:val="3"/>
          </w:tcPr>
          <w:p w14:paraId="2D075033" w14:textId="77777777" w:rsidR="004557BA" w:rsidRDefault="004557BA" w:rsidP="00C051C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C18F5A" w14:textId="4BB926C4" w:rsidR="00C077FD" w:rsidRDefault="00C077FD" w:rsidP="004557BA">
      <w:pPr>
        <w:pStyle w:val="NoSpacing"/>
        <w:spacing w:before="40" w:after="40"/>
      </w:pPr>
    </w:p>
    <w:p w14:paraId="19111CC6" w14:textId="77777777" w:rsidR="00C077FD" w:rsidRDefault="00C077FD">
      <w:pPr>
        <w:spacing w:after="160" w:line="259" w:lineRule="auto"/>
      </w:pPr>
      <w:r>
        <w:br w:type="page"/>
      </w:r>
    </w:p>
    <w:tbl>
      <w:tblPr>
        <w:tblStyle w:val="CSUTableAformgreen"/>
        <w:tblW w:w="0" w:type="auto"/>
        <w:tblLook w:val="0480" w:firstRow="0" w:lastRow="0" w:firstColumn="1" w:lastColumn="0" w:noHBand="0" w:noVBand="1"/>
      </w:tblPr>
      <w:tblGrid>
        <w:gridCol w:w="10338"/>
      </w:tblGrid>
      <w:tr w:rsidR="004557BA" w14:paraId="53BEB0DC" w14:textId="77777777" w:rsidTr="00A20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251D" w14:textId="53245390" w:rsidR="004557BA" w:rsidRDefault="004557BA" w:rsidP="00082EF1">
            <w:pPr>
              <w:spacing w:after="160" w:line="259" w:lineRule="auto"/>
            </w:pPr>
            <w:r>
              <w:lastRenderedPageBreak/>
              <w:t xml:space="preserve">Briefly describe the disposal method and other relevant </w:t>
            </w:r>
            <w:r w:rsidRPr="007F6BC9">
              <w:t>details</w:t>
            </w:r>
          </w:p>
        </w:tc>
      </w:tr>
      <w:tr w:rsidR="004557BA" w14:paraId="6944B10E" w14:textId="77777777" w:rsidTr="00A202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3D444" w14:textId="77777777" w:rsidR="004557BA" w:rsidRPr="00E2711F" w:rsidRDefault="004557BA" w:rsidP="00C051C0">
            <w:pPr>
              <w:spacing w:after="0" w:line="360" w:lineRule="auto"/>
              <w:rPr>
                <w:b w:val="0"/>
                <w:bCs/>
              </w:rPr>
            </w:pPr>
          </w:p>
          <w:p w14:paraId="23432792" w14:textId="77777777" w:rsidR="004557BA" w:rsidRPr="00E2711F" w:rsidRDefault="004557BA" w:rsidP="00C051C0">
            <w:pPr>
              <w:spacing w:after="0" w:line="360" w:lineRule="auto"/>
              <w:rPr>
                <w:b w:val="0"/>
                <w:bCs/>
              </w:rPr>
            </w:pPr>
          </w:p>
          <w:p w14:paraId="37FAC00A" w14:textId="77777777" w:rsidR="004557BA" w:rsidRPr="00E2711F" w:rsidRDefault="004557BA" w:rsidP="00C051C0">
            <w:pPr>
              <w:spacing w:after="0" w:line="360" w:lineRule="auto"/>
              <w:rPr>
                <w:b w:val="0"/>
                <w:bCs/>
              </w:rPr>
            </w:pPr>
          </w:p>
          <w:p w14:paraId="29A61893" w14:textId="77777777" w:rsidR="004557BA" w:rsidRPr="00E2711F" w:rsidRDefault="004557BA" w:rsidP="00C051C0">
            <w:pPr>
              <w:spacing w:after="0" w:line="360" w:lineRule="auto"/>
              <w:rPr>
                <w:b w:val="0"/>
                <w:bCs/>
              </w:rPr>
            </w:pPr>
          </w:p>
          <w:p w14:paraId="64098A2E" w14:textId="77777777" w:rsidR="004557BA" w:rsidRPr="00E2711F" w:rsidRDefault="004557BA" w:rsidP="00C051C0">
            <w:pPr>
              <w:spacing w:after="0" w:line="360" w:lineRule="auto"/>
              <w:rPr>
                <w:b w:val="0"/>
                <w:bCs/>
              </w:rPr>
            </w:pPr>
          </w:p>
          <w:p w14:paraId="5D06EB30" w14:textId="77777777" w:rsidR="004557BA" w:rsidRPr="00E2711F" w:rsidRDefault="004557BA" w:rsidP="00C051C0">
            <w:pPr>
              <w:spacing w:after="0" w:line="360" w:lineRule="auto"/>
              <w:rPr>
                <w:b w:val="0"/>
                <w:bCs/>
              </w:rPr>
            </w:pPr>
          </w:p>
          <w:p w14:paraId="6D798087" w14:textId="77777777" w:rsidR="004557BA" w:rsidRDefault="004557BA" w:rsidP="00C051C0">
            <w:pPr>
              <w:spacing w:after="160" w:line="259" w:lineRule="auto"/>
            </w:pPr>
          </w:p>
        </w:tc>
      </w:tr>
    </w:tbl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402"/>
        <w:gridCol w:w="7360"/>
      </w:tblGrid>
      <w:tr w:rsidR="004557BA" w14:paraId="26016C27" w14:textId="77777777" w:rsidTr="00C05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49433A" w14:textId="77777777" w:rsidR="004557BA" w:rsidRPr="00CF34B0" w:rsidRDefault="004557BA" w:rsidP="00C051C0">
            <w:pPr>
              <w:spacing w:after="8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The Certificate of Disposal:</w:t>
            </w:r>
          </w:p>
        </w:tc>
        <w:tc>
          <w:tcPr>
            <w:tcW w:w="7360" w:type="dxa"/>
          </w:tcPr>
          <w:p w14:paraId="14A4B315" w14:textId="23451A78" w:rsidR="004557BA" w:rsidRDefault="005724A3" w:rsidP="00662AB7">
            <w:pPr>
              <w:tabs>
                <w:tab w:val="left" w:pos="618"/>
                <w:tab w:val="left" w:pos="2640"/>
              </w:tabs>
              <w:autoSpaceDE w:val="0"/>
              <w:autoSpaceDN w:val="0"/>
              <w:adjustRightInd w:val="0"/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32"/>
                  <w:szCs w:val="32"/>
                </w:rPr>
                <w:id w:val="109375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AB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662AB7">
              <w:tab/>
            </w:r>
            <w:r w:rsidR="004557BA">
              <w:t>is attached</w:t>
            </w:r>
            <w:r w:rsidR="004557BA">
              <w:tab/>
              <w:t>OR</w:t>
            </w:r>
          </w:p>
          <w:p w14:paraId="0D76EA26" w14:textId="3D847050" w:rsidR="004557BA" w:rsidRDefault="005724A3" w:rsidP="00662AB7">
            <w:pPr>
              <w:tabs>
                <w:tab w:val="left" w:pos="618"/>
              </w:tabs>
              <w:autoSpaceDE w:val="0"/>
              <w:autoSpaceDN w:val="0"/>
              <w:adjustRightInd w:val="0"/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32"/>
                  <w:szCs w:val="32"/>
                </w:rPr>
                <w:id w:val="-111969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AB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662AB7">
              <w:tab/>
            </w:r>
            <w:r w:rsidR="004557BA" w:rsidRPr="00CF74A1">
              <w:rPr>
                <w:rFonts w:eastAsia="Calibri" w:cstheme="minorHAnsi"/>
                <w:szCs w:val="20"/>
              </w:rPr>
              <w:t xml:space="preserve">will be forwarded later to </w:t>
            </w:r>
            <w:hyperlink r:id="rId19" w:history="1">
              <w:r w:rsidR="005841ED" w:rsidRPr="005841ED">
                <w:rPr>
                  <w:rStyle w:val="Hyperlink"/>
                  <w:rFonts w:eastAsia="Calibri" w:cstheme="minorHAnsi"/>
                  <w:color w:val="375A9B" w:themeColor="accent6" w:themeShade="BF"/>
                  <w:szCs w:val="20"/>
                </w:rPr>
                <w:t>radmon@csu.edu.au</w:t>
              </w:r>
            </w:hyperlink>
            <w:r w:rsidR="004557BA" w:rsidRPr="00CF74A1">
              <w:rPr>
                <w:rFonts w:eastAsia="Calibri" w:cstheme="minorHAnsi"/>
                <w:szCs w:val="20"/>
              </w:rPr>
              <w:t xml:space="preserve"> and </w:t>
            </w:r>
            <w:r w:rsidR="004557BA">
              <w:rPr>
                <w:rFonts w:eastAsia="Calibri" w:cstheme="minorHAnsi"/>
                <w:szCs w:val="20"/>
              </w:rPr>
              <w:tab/>
            </w:r>
            <w:hyperlink r:id="rId20" w:history="1">
              <w:r w:rsidR="005841ED" w:rsidRPr="005841ED">
                <w:rPr>
                  <w:rStyle w:val="Hyperlink"/>
                  <w:rFonts w:eastAsia="Calibri" w:cstheme="minorHAnsi"/>
                  <w:color w:val="375A9B" w:themeColor="accent6" w:themeShade="BF"/>
                  <w:szCs w:val="20"/>
                </w:rPr>
                <w:t>radiationsafety@csu.edu.au</w:t>
              </w:r>
            </w:hyperlink>
          </w:p>
        </w:tc>
      </w:tr>
    </w:tbl>
    <w:p w14:paraId="1F9EDE6D" w14:textId="77777777" w:rsidR="004557BA" w:rsidRDefault="004557BA" w:rsidP="004557BA">
      <w:pPr>
        <w:spacing w:after="0"/>
        <w:rPr>
          <w:szCs w:val="20"/>
        </w:rPr>
      </w:pPr>
    </w:p>
    <w:p w14:paraId="33DE4777" w14:textId="77777777" w:rsidR="004557BA" w:rsidRPr="00161FC9" w:rsidRDefault="004557BA" w:rsidP="00161FC9">
      <w:pPr>
        <w:pStyle w:val="LineNumberedHeading1"/>
        <w:numPr>
          <w:ilvl w:val="0"/>
          <w:numId w:val="35"/>
        </w:numPr>
        <w:spacing w:after="120"/>
        <w:rPr>
          <w:color w:val="507C6F"/>
          <w:sz w:val="32"/>
        </w:rPr>
      </w:pPr>
      <w:bookmarkStart w:id="8" w:name="_Hlk70070396"/>
      <w:bookmarkEnd w:id="4"/>
      <w:r w:rsidRPr="00161FC9">
        <w:rPr>
          <w:color w:val="507C6F"/>
          <w:sz w:val="32"/>
        </w:rPr>
        <w:t>Signatures</w:t>
      </w:r>
    </w:p>
    <w:p w14:paraId="71686F94" w14:textId="77777777" w:rsidR="004557BA" w:rsidRPr="00BF755A" w:rsidRDefault="004557BA" w:rsidP="006057ED">
      <w:pPr>
        <w:pStyle w:val="Heading2"/>
        <w:rPr>
          <w:color w:val="507C6F"/>
          <w:sz w:val="28"/>
          <w:szCs w:val="28"/>
        </w:rPr>
      </w:pPr>
      <w:r w:rsidRPr="00BF755A">
        <w:rPr>
          <w:color w:val="507C6F"/>
          <w:sz w:val="28"/>
          <w:szCs w:val="28"/>
        </w:rPr>
        <w:t>3.1</w:t>
      </w:r>
      <w:r w:rsidRPr="00BF755A">
        <w:rPr>
          <w:color w:val="507C6F"/>
          <w:sz w:val="28"/>
          <w:szCs w:val="28"/>
        </w:rPr>
        <w:tab/>
        <w:t>Primary Contact</w:t>
      </w:r>
    </w:p>
    <w:p w14:paraId="4E8D6851" w14:textId="77777777" w:rsidR="004557BA" w:rsidRPr="0026397F" w:rsidRDefault="004557BA" w:rsidP="004557BA">
      <w:pPr>
        <w:pStyle w:val="Heading3"/>
      </w:pPr>
      <w:r w:rsidRPr="0026397F">
        <w:t>Declaration</w:t>
      </w:r>
    </w:p>
    <w:p w14:paraId="21E7C677" w14:textId="77777777" w:rsidR="004557BA" w:rsidRPr="00F801BA" w:rsidRDefault="004557BA" w:rsidP="004557BA">
      <w:pPr>
        <w:spacing w:before="120" w:after="0"/>
      </w:pPr>
      <w:r w:rsidRPr="0026397F">
        <w:rPr>
          <w:bCs/>
        </w:rPr>
        <w:t>By signing below</w:t>
      </w:r>
      <w:r>
        <w:rPr>
          <w:bCs/>
        </w:rPr>
        <w:t xml:space="preserve">, I </w:t>
      </w:r>
      <w:r w:rsidRPr="00F801BA">
        <w:t xml:space="preserve">confirm that all </w:t>
      </w:r>
      <w:r>
        <w:t>relevant stakeholders</w:t>
      </w:r>
      <w:r w:rsidRPr="00F801BA">
        <w:t xml:space="preserve"> have had the opportunity to review the information above prior to submission of this form.</w:t>
      </w:r>
    </w:p>
    <w:p w14:paraId="53B5914E" w14:textId="77777777" w:rsidR="004557BA" w:rsidRDefault="004557BA" w:rsidP="004557BA">
      <w:pPr>
        <w:pStyle w:val="Listaistyle"/>
        <w:numPr>
          <w:ilvl w:val="0"/>
          <w:numId w:val="0"/>
        </w:numPr>
        <w:spacing w:after="0"/>
      </w:pP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974"/>
        <w:gridCol w:w="3959"/>
        <w:gridCol w:w="2405"/>
      </w:tblGrid>
      <w:tr w:rsidR="004557BA" w:rsidRPr="00FF4984" w14:paraId="23782D1F" w14:textId="77777777" w:rsidTr="00605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7944183" w14:textId="77777777" w:rsidR="004557BA" w:rsidRPr="007F6BC9" w:rsidRDefault="004557BA" w:rsidP="00C051C0">
            <w:pPr>
              <w:spacing w:after="160" w:line="259" w:lineRule="auto"/>
              <w:rPr>
                <w:rFonts w:ascii="Arial Bold" w:hAnsi="Arial Bold"/>
                <w:b w:val="0"/>
                <w:sz w:val="28"/>
                <w:szCs w:val="28"/>
                <w:vertAlign w:val="subscript"/>
              </w:rPr>
            </w:pPr>
            <w:r w:rsidRPr="007F6BC9">
              <w:rPr>
                <w:b w:val="0"/>
              </w:rPr>
              <w:t>Primary Contact’s Full Name</w:t>
            </w:r>
          </w:p>
        </w:tc>
        <w:tc>
          <w:tcPr>
            <w:tcW w:w="6364" w:type="dxa"/>
            <w:gridSpan w:val="2"/>
            <w:tcBorders>
              <w:bottom w:val="single" w:sz="4" w:space="0" w:color="auto"/>
            </w:tcBorders>
          </w:tcPr>
          <w:p w14:paraId="0DA2392D" w14:textId="77777777" w:rsidR="004557BA" w:rsidRPr="00FF4984" w:rsidRDefault="004557BA" w:rsidP="00C051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057ED" w:rsidRPr="00FF4984" w14:paraId="5ECE26C1" w14:textId="77777777" w:rsidTr="00605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7B376" w14:textId="6400DCF5" w:rsidR="006057ED" w:rsidRPr="00C077FD" w:rsidRDefault="006057ED" w:rsidP="00C077FD">
            <w:pPr>
              <w:spacing w:after="160" w:line="259" w:lineRule="auto"/>
              <w:rPr>
                <w:rFonts w:ascii="Arial Bold" w:hAnsi="Arial Bold"/>
                <w:b w:val="0"/>
                <w:bCs/>
                <w:sz w:val="28"/>
                <w:szCs w:val="28"/>
                <w:vertAlign w:val="subscript"/>
              </w:rPr>
            </w:pPr>
            <w:r w:rsidRPr="00C077FD">
              <w:rPr>
                <w:b w:val="0"/>
                <w:bCs/>
              </w:rPr>
              <w:t>Primary Contact signature and date: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14:paraId="08BE0D53" w14:textId="77777777" w:rsidR="006057ED" w:rsidRPr="00FF4984" w:rsidRDefault="006057ED" w:rsidP="00C077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95C8E5C" w14:textId="6E62A919" w:rsidR="006057ED" w:rsidRPr="00FF4984" w:rsidRDefault="006057ED" w:rsidP="00C077F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Date:</w:t>
            </w:r>
          </w:p>
        </w:tc>
      </w:tr>
    </w:tbl>
    <w:p w14:paraId="2C6B3742" w14:textId="77777777" w:rsidR="004557BA" w:rsidRPr="00FF4984" w:rsidRDefault="004557BA" w:rsidP="004557BA">
      <w:pPr>
        <w:rPr>
          <w:bCs/>
        </w:rPr>
      </w:pPr>
    </w:p>
    <w:p w14:paraId="28339E25" w14:textId="77777777" w:rsidR="004557BA" w:rsidRPr="00E666B9" w:rsidRDefault="004557BA" w:rsidP="006057ED">
      <w:pPr>
        <w:pStyle w:val="Heading2"/>
        <w:rPr>
          <w:color w:val="507C6F"/>
          <w:sz w:val="28"/>
          <w:szCs w:val="28"/>
        </w:rPr>
      </w:pPr>
      <w:r w:rsidRPr="00E666B9">
        <w:rPr>
          <w:color w:val="507C6F"/>
          <w:sz w:val="28"/>
          <w:szCs w:val="28"/>
        </w:rPr>
        <w:t>3.2</w:t>
      </w:r>
      <w:r w:rsidRPr="00E666B9">
        <w:rPr>
          <w:color w:val="507C6F"/>
          <w:sz w:val="28"/>
          <w:szCs w:val="28"/>
        </w:rPr>
        <w:tab/>
        <w:t>Supervisor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982"/>
        <w:gridCol w:w="3951"/>
        <w:gridCol w:w="2405"/>
      </w:tblGrid>
      <w:tr w:rsidR="004557BA" w:rsidRPr="00FF4984" w14:paraId="11B69780" w14:textId="77777777" w:rsidTr="00213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F46A9A3" w14:textId="77777777" w:rsidR="004557BA" w:rsidRPr="00FF4984" w:rsidRDefault="004557BA" w:rsidP="00C051C0">
            <w:pPr>
              <w:spacing w:after="160" w:line="259" w:lineRule="auto"/>
              <w:rPr>
                <w:b w:val="0"/>
                <w:bCs/>
              </w:rPr>
            </w:pPr>
            <w:r w:rsidRPr="00FF4984">
              <w:rPr>
                <w:b w:val="0"/>
                <w:bCs/>
              </w:rPr>
              <w:t xml:space="preserve">Supervisor’s Full Name </w:t>
            </w:r>
            <w:r w:rsidRPr="00FF4984">
              <w:rPr>
                <w:b w:val="0"/>
                <w:bCs/>
                <w:i/>
                <w:sz w:val="18"/>
              </w:rPr>
              <w:t>(if applicable)</w:t>
            </w:r>
          </w:p>
        </w:tc>
        <w:tc>
          <w:tcPr>
            <w:tcW w:w="6356" w:type="dxa"/>
            <w:gridSpan w:val="2"/>
            <w:tcBorders>
              <w:bottom w:val="single" w:sz="4" w:space="0" w:color="auto"/>
            </w:tcBorders>
          </w:tcPr>
          <w:p w14:paraId="34E6B4E5" w14:textId="77777777" w:rsidR="004557BA" w:rsidRPr="00FF4984" w:rsidRDefault="004557BA" w:rsidP="00C051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6057ED" w:rsidRPr="00FF4984" w14:paraId="06C3ADAC" w14:textId="77777777" w:rsidTr="00213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EC8F7" w14:textId="1B9CE98F" w:rsidR="006057ED" w:rsidRPr="006057ED" w:rsidRDefault="006057ED" w:rsidP="006057ED">
            <w:pPr>
              <w:spacing w:after="160" w:line="259" w:lineRule="auto"/>
              <w:rPr>
                <w:b w:val="0"/>
                <w:bCs/>
              </w:rPr>
            </w:pPr>
            <w:r w:rsidRPr="006057ED">
              <w:rPr>
                <w:b w:val="0"/>
                <w:bCs/>
              </w:rPr>
              <w:t>Primary Contact signature and date:</w:t>
            </w:r>
          </w:p>
        </w:tc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</w:tcPr>
          <w:p w14:paraId="1E6483B4" w14:textId="77777777" w:rsidR="006057ED" w:rsidRPr="00FF4984" w:rsidRDefault="006057ED" w:rsidP="006057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11D07FCE" w14:textId="28CED480" w:rsidR="006057ED" w:rsidRPr="00FF4984" w:rsidRDefault="006057ED" w:rsidP="006057E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Date:</w:t>
            </w:r>
          </w:p>
        </w:tc>
      </w:tr>
      <w:bookmarkEnd w:id="8"/>
    </w:tbl>
    <w:p w14:paraId="11F8B560" w14:textId="77777777" w:rsidR="004557BA" w:rsidRPr="000B05F3" w:rsidRDefault="004557BA" w:rsidP="004557BA">
      <w:pPr>
        <w:pStyle w:val="NoSpacing"/>
        <w:rPr>
          <w:sz w:val="4"/>
          <w:szCs w:val="4"/>
        </w:rPr>
      </w:pPr>
    </w:p>
    <w:p w14:paraId="0D52E79D" w14:textId="77777777" w:rsidR="004557BA" w:rsidRDefault="004557BA" w:rsidP="004557BA">
      <w:pPr>
        <w:pStyle w:val="NoSpacing"/>
        <w:rPr>
          <w:szCs w:val="20"/>
        </w:rPr>
      </w:pPr>
    </w:p>
    <w:p w14:paraId="210E2206" w14:textId="77777777" w:rsidR="004557BA" w:rsidRPr="00F87095" w:rsidRDefault="004557BA" w:rsidP="004557BA">
      <w:pPr>
        <w:pStyle w:val="NoSpacing"/>
        <w:rPr>
          <w:szCs w:val="20"/>
        </w:rPr>
      </w:pPr>
    </w:p>
    <w:tbl>
      <w:tblPr>
        <w:tblW w:w="10348" w:type="dxa"/>
        <w:jc w:val="center"/>
        <w:tblCellMar>
          <w:top w:w="13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348"/>
      </w:tblGrid>
      <w:tr w:rsidR="006057ED" w:rsidRPr="006057ED" w14:paraId="2761B9FD" w14:textId="77777777" w:rsidTr="00A20215">
        <w:trPr>
          <w:trHeight w:val="406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09E63A7" w14:textId="77777777" w:rsidR="006057ED" w:rsidRPr="006057ED" w:rsidRDefault="006057ED" w:rsidP="006057ED">
            <w:pPr>
              <w:pStyle w:val="NoSpacing"/>
              <w:rPr>
                <w:szCs w:val="20"/>
              </w:rPr>
            </w:pPr>
            <w:r w:rsidRPr="006057ED">
              <w:rPr>
                <w:b/>
                <w:color w:val="FFFFFF" w:themeColor="background1"/>
                <w:szCs w:val="20"/>
              </w:rPr>
              <w:t xml:space="preserve">Approval - RSC Use Only </w:t>
            </w:r>
          </w:p>
        </w:tc>
      </w:tr>
      <w:tr w:rsidR="006057ED" w:rsidRPr="006057ED" w14:paraId="52A1F651" w14:textId="77777777" w:rsidTr="00A20215">
        <w:trPr>
          <w:trHeight w:val="1435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28DADA" w14:textId="77777777" w:rsidR="006057ED" w:rsidRPr="006057ED" w:rsidRDefault="006057ED" w:rsidP="00084716">
            <w:pPr>
              <w:pStyle w:val="NoSpacing"/>
              <w:tabs>
                <w:tab w:val="left" w:pos="3012"/>
                <w:tab w:val="left" w:pos="7832"/>
              </w:tabs>
              <w:rPr>
                <w:szCs w:val="20"/>
              </w:rPr>
            </w:pPr>
            <w:r w:rsidRPr="006057ED">
              <w:rPr>
                <w:szCs w:val="20"/>
              </w:rPr>
              <w:t xml:space="preserve">Protocol Number </w:t>
            </w:r>
            <w:r w:rsidRPr="006057ED">
              <w:rPr>
                <w:szCs w:val="20"/>
              </w:rPr>
              <w:tab/>
              <w:t xml:space="preserve">Signature </w:t>
            </w:r>
            <w:r w:rsidRPr="006057ED">
              <w:rPr>
                <w:szCs w:val="20"/>
              </w:rPr>
              <w:tab/>
              <w:t xml:space="preserve">Date </w:t>
            </w:r>
          </w:p>
          <w:p w14:paraId="1960C307" w14:textId="77777777" w:rsidR="006057ED" w:rsidRPr="006057ED" w:rsidRDefault="006057ED" w:rsidP="006057ED">
            <w:pPr>
              <w:pStyle w:val="NoSpacing"/>
              <w:rPr>
                <w:szCs w:val="20"/>
              </w:rPr>
            </w:pPr>
            <w:r w:rsidRPr="006057ED">
              <w:rPr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2A73611C" wp14:editId="2761474A">
                      <wp:extent cx="6325362" cy="372618"/>
                      <wp:effectExtent l="0" t="0" r="0" b="0"/>
                      <wp:docPr id="8766" name="Group 8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8410" cy="375654"/>
                                <a:chOff x="0" y="0"/>
                                <a:chExt cx="6328410" cy="375654"/>
                              </a:xfrm>
                            </wpg:grpSpPr>
                            <wps:wsp>
                              <wps:cNvPr id="10289" name="Shape 10289"/>
                              <wps:cNvSpPr/>
                              <wps:spPr>
                                <a:xfrm>
                                  <a:off x="6096" y="6096"/>
                                  <a:ext cx="1812798" cy="360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12798" h="360426">
                                      <a:moveTo>
                                        <a:pt x="0" y="0"/>
                                      </a:moveTo>
                                      <a:lnTo>
                                        <a:pt x="1812798" y="0"/>
                                      </a:lnTo>
                                      <a:lnTo>
                                        <a:pt x="1812798" y="360426"/>
                                      </a:lnTo>
                                      <a:lnTo>
                                        <a:pt x="0" y="3604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0" name="Shape 10290"/>
                              <wps:cNvSpPr/>
                              <wps:spPr>
                                <a:xfrm>
                                  <a:off x="71628" y="112776"/>
                                  <a:ext cx="168173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81734" h="146304">
                                      <a:moveTo>
                                        <a:pt x="0" y="0"/>
                                      </a:moveTo>
                                      <a:lnTo>
                                        <a:pt x="1681734" y="0"/>
                                      </a:lnTo>
                                      <a:lnTo>
                                        <a:pt x="168173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1" name="Shape 10291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2" name="Shape 10292"/>
                              <wps:cNvSpPr/>
                              <wps:spPr>
                                <a:xfrm>
                                  <a:off x="6096" y="0"/>
                                  <a:ext cx="18135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13560" h="9144">
                                      <a:moveTo>
                                        <a:pt x="0" y="0"/>
                                      </a:moveTo>
                                      <a:lnTo>
                                        <a:pt x="1813560" y="0"/>
                                      </a:lnTo>
                                      <a:lnTo>
                                        <a:pt x="18135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3" name="Shape 10293"/>
                              <wps:cNvSpPr/>
                              <wps:spPr>
                                <a:xfrm>
                                  <a:off x="181965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4" name="Shape 10294"/>
                              <wps:cNvSpPr/>
                              <wps:spPr>
                                <a:xfrm>
                                  <a:off x="0" y="6096"/>
                                  <a:ext cx="9144" cy="360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04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0426"/>
                                      </a:lnTo>
                                      <a:lnTo>
                                        <a:pt x="0" y="3604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5" name="Shape 10295"/>
                              <wps:cNvSpPr/>
                              <wps:spPr>
                                <a:xfrm>
                                  <a:off x="0" y="36651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6" name="Shape 10296"/>
                              <wps:cNvSpPr/>
                              <wps:spPr>
                                <a:xfrm>
                                  <a:off x="6096" y="366510"/>
                                  <a:ext cx="18135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13560" h="9144">
                                      <a:moveTo>
                                        <a:pt x="0" y="0"/>
                                      </a:moveTo>
                                      <a:lnTo>
                                        <a:pt x="1813560" y="0"/>
                                      </a:lnTo>
                                      <a:lnTo>
                                        <a:pt x="18135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7" name="Shape 10297"/>
                              <wps:cNvSpPr/>
                              <wps:spPr>
                                <a:xfrm>
                                  <a:off x="1819656" y="6096"/>
                                  <a:ext cx="9144" cy="360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04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0426"/>
                                      </a:lnTo>
                                      <a:lnTo>
                                        <a:pt x="0" y="3604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8" name="Shape 10298"/>
                              <wps:cNvSpPr/>
                              <wps:spPr>
                                <a:xfrm>
                                  <a:off x="1819656" y="36651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9" name="Shape 10299"/>
                              <wps:cNvSpPr/>
                              <wps:spPr>
                                <a:xfrm>
                                  <a:off x="1895094" y="6096"/>
                                  <a:ext cx="2984754" cy="360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4754" h="360426">
                                      <a:moveTo>
                                        <a:pt x="0" y="0"/>
                                      </a:moveTo>
                                      <a:lnTo>
                                        <a:pt x="2984754" y="0"/>
                                      </a:lnTo>
                                      <a:lnTo>
                                        <a:pt x="2984754" y="360426"/>
                                      </a:lnTo>
                                      <a:lnTo>
                                        <a:pt x="0" y="3604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0" name="Shape 10300"/>
                              <wps:cNvSpPr/>
                              <wps:spPr>
                                <a:xfrm>
                                  <a:off x="1960626" y="112776"/>
                                  <a:ext cx="2853690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690" h="146304">
                                      <a:moveTo>
                                        <a:pt x="0" y="0"/>
                                      </a:moveTo>
                                      <a:lnTo>
                                        <a:pt x="2853690" y="0"/>
                                      </a:lnTo>
                                      <a:lnTo>
                                        <a:pt x="2853690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1" name="Shape 10301"/>
                              <wps:cNvSpPr/>
                              <wps:spPr>
                                <a:xfrm>
                                  <a:off x="188899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2" name="Shape 10302"/>
                              <wps:cNvSpPr/>
                              <wps:spPr>
                                <a:xfrm>
                                  <a:off x="1895094" y="0"/>
                                  <a:ext cx="29847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4754" h="9144">
                                      <a:moveTo>
                                        <a:pt x="0" y="0"/>
                                      </a:moveTo>
                                      <a:lnTo>
                                        <a:pt x="2984754" y="0"/>
                                      </a:lnTo>
                                      <a:lnTo>
                                        <a:pt x="29847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3" name="Shape 10303"/>
                              <wps:cNvSpPr/>
                              <wps:spPr>
                                <a:xfrm>
                                  <a:off x="1888998" y="6096"/>
                                  <a:ext cx="9144" cy="360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04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0426"/>
                                      </a:lnTo>
                                      <a:lnTo>
                                        <a:pt x="0" y="3604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4" name="Shape 10304"/>
                              <wps:cNvSpPr/>
                              <wps:spPr>
                                <a:xfrm>
                                  <a:off x="1888998" y="36651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5" name="Shape 10305"/>
                              <wps:cNvSpPr/>
                              <wps:spPr>
                                <a:xfrm>
                                  <a:off x="1895094" y="366510"/>
                                  <a:ext cx="29847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4754" h="9144">
                                      <a:moveTo>
                                        <a:pt x="0" y="0"/>
                                      </a:moveTo>
                                      <a:lnTo>
                                        <a:pt x="2984754" y="0"/>
                                      </a:lnTo>
                                      <a:lnTo>
                                        <a:pt x="29847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6" name="Shape 10306"/>
                              <wps:cNvSpPr/>
                              <wps:spPr>
                                <a:xfrm>
                                  <a:off x="4953762" y="6096"/>
                                  <a:ext cx="1365504" cy="360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5504" h="360426">
                                      <a:moveTo>
                                        <a:pt x="0" y="0"/>
                                      </a:moveTo>
                                      <a:lnTo>
                                        <a:pt x="1365504" y="0"/>
                                      </a:lnTo>
                                      <a:lnTo>
                                        <a:pt x="1365504" y="360426"/>
                                      </a:lnTo>
                                      <a:lnTo>
                                        <a:pt x="0" y="3604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7" name="Shape 10307"/>
                              <wps:cNvSpPr/>
                              <wps:spPr>
                                <a:xfrm>
                                  <a:off x="5019294" y="112776"/>
                                  <a:ext cx="1234440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0" h="146304">
                                      <a:moveTo>
                                        <a:pt x="0" y="0"/>
                                      </a:moveTo>
                                      <a:lnTo>
                                        <a:pt x="1234440" y="0"/>
                                      </a:lnTo>
                                      <a:lnTo>
                                        <a:pt x="1234440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8" name="Shape 10308"/>
                              <wps:cNvSpPr/>
                              <wps:spPr>
                                <a:xfrm>
                                  <a:off x="494766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9" name="Shape 10309"/>
                              <wps:cNvSpPr/>
                              <wps:spPr>
                                <a:xfrm>
                                  <a:off x="4953762" y="0"/>
                                  <a:ext cx="13655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5504" h="9144">
                                      <a:moveTo>
                                        <a:pt x="0" y="0"/>
                                      </a:moveTo>
                                      <a:lnTo>
                                        <a:pt x="1365504" y="0"/>
                                      </a:lnTo>
                                      <a:lnTo>
                                        <a:pt x="13655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0" name="Shape 10310"/>
                              <wps:cNvSpPr/>
                              <wps:spPr>
                                <a:xfrm>
                                  <a:off x="631926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1" name="Shape 10311"/>
                              <wps:cNvSpPr/>
                              <wps:spPr>
                                <a:xfrm>
                                  <a:off x="4947666" y="6096"/>
                                  <a:ext cx="9144" cy="360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04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0426"/>
                                      </a:lnTo>
                                      <a:lnTo>
                                        <a:pt x="0" y="3604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2" name="Shape 10312"/>
                              <wps:cNvSpPr/>
                              <wps:spPr>
                                <a:xfrm>
                                  <a:off x="4947666" y="36651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3" name="Shape 10313"/>
                              <wps:cNvSpPr/>
                              <wps:spPr>
                                <a:xfrm>
                                  <a:off x="4953762" y="366510"/>
                                  <a:ext cx="13655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5504" h="9144">
                                      <a:moveTo>
                                        <a:pt x="0" y="0"/>
                                      </a:moveTo>
                                      <a:lnTo>
                                        <a:pt x="1365504" y="0"/>
                                      </a:lnTo>
                                      <a:lnTo>
                                        <a:pt x="13655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4" name="Shape 10314"/>
                              <wps:cNvSpPr/>
                              <wps:spPr>
                                <a:xfrm>
                                  <a:off x="6319266" y="6096"/>
                                  <a:ext cx="9144" cy="360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042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0426"/>
                                      </a:lnTo>
                                      <a:lnTo>
                                        <a:pt x="0" y="3604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5" name="Shape 10315"/>
                              <wps:cNvSpPr/>
                              <wps:spPr>
                                <a:xfrm>
                                  <a:off x="6319266" y="36651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D9F23C" id="Group 8766" o:spid="_x0000_s1026" style="width:498.05pt;height:29.35pt;mso-position-horizontal-relative:char;mso-position-vertical-relative:line" coordsize="63284,3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">
                      <v:shape id="Shape 10289" o:spid="_x0000_s1027" style="position:absolute;left:60;top:60;width:18128;height:3605;visibility:visible;mso-wrap-style:square;v-text-anchor:top" coordsize="1812798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" path="m,l1812798,r,360426l,360426,,e" stroked="f" strokeweight="0">
                        <v:stroke miterlimit="83231f" joinstyle="miter"/>
                        <v:path arrowok="t" textboxrect="0,0,1812798,360426"/>
                      </v:shape>
                      <v:shape id="Shape 10290" o:spid="_x0000_s1028" style="position:absolute;left:716;top:1127;width:16817;height:1463;visibility:visible;mso-wrap-style:square;v-text-anchor:top" coordsize="168173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" path="m,l1681734,r,146304l,146304,,e" stroked="f" strokeweight="0">
                        <v:stroke miterlimit="83231f" joinstyle="miter"/>
                        <v:path arrowok="t" textboxrect="0,0,1681734,146304"/>
                      </v:shape>
                      <v:shape id="Shape 10291" o:spid="_x0000_s102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292" o:spid="_x0000_s1030" style="position:absolute;left:60;width:18136;height:91;visibility:visible;mso-wrap-style:square;v-text-anchor:top" coordsize="18135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" path="m,l1813560,r,9144l,9144,,e" fillcolor="black" stroked="f" strokeweight="0">
                        <v:stroke miterlimit="83231f" joinstyle="miter"/>
                        <v:path arrowok="t" textboxrect="0,0,1813560,9144"/>
                      </v:shape>
                      <v:shape id="Shape 10293" o:spid="_x0000_s1031" style="position:absolute;left:1819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294" o:spid="_x0000_s1032" style="position:absolute;top:60;width:91;height:3605;visibility:visible;mso-wrap-style:square;v-text-anchor:top" coordsize="9144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" path="m,l9144,r,360426l,360426,,e" fillcolor="black" stroked="f" strokeweight="0">
                        <v:stroke miterlimit="83231f" joinstyle="miter"/>
                        <v:path arrowok="t" textboxrect="0,0,9144,360426"/>
                      </v:shape>
                      <v:shape id="Shape 10295" o:spid="_x0000_s1033" style="position:absolute;top:36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296" o:spid="_x0000_s1034" style="position:absolute;left:60;top:3665;width:18136;height:91;visibility:visible;mso-wrap-style:square;v-text-anchor:top" coordsize="18135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" path="m,l1813560,r,9144l,9144,,e" fillcolor="black" stroked="f" strokeweight="0">
                        <v:stroke miterlimit="83231f" joinstyle="miter"/>
                        <v:path arrowok="t" textboxrect="0,0,1813560,9144"/>
                      </v:shape>
                      <v:shape id="Shape 10297" o:spid="_x0000_s1035" style="position:absolute;left:18196;top:60;width:92;height:3605;visibility:visible;mso-wrap-style:square;v-text-anchor:top" coordsize="9144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" path="m,l9144,r,360426l,360426,,e" fillcolor="black" stroked="f" strokeweight="0">
                        <v:stroke miterlimit="83231f" joinstyle="miter"/>
                        <v:path arrowok="t" textboxrect="0,0,9144,360426"/>
                      </v:shape>
                      <v:shape id="Shape 10298" o:spid="_x0000_s1036" style="position:absolute;left:18196;top:36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299" o:spid="_x0000_s1037" style="position:absolute;left:18950;top:60;width:29848;height:3605;visibility:visible;mso-wrap-style:square;v-text-anchor:top" coordsize="2984754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" path="m,l2984754,r,360426l,360426,,e" stroked="f" strokeweight="0">
                        <v:stroke miterlimit="83231f" joinstyle="miter"/>
                        <v:path arrowok="t" textboxrect="0,0,2984754,360426"/>
                      </v:shape>
                      <v:shape id="Shape 10300" o:spid="_x0000_s1038" style="position:absolute;left:19606;top:1127;width:28537;height:1463;visibility:visible;mso-wrap-style:square;v-text-anchor:top" coordsize="285369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" path="m,l2853690,r,146304l,146304,,e" stroked="f" strokeweight="0">
                        <v:stroke miterlimit="83231f" joinstyle="miter"/>
                        <v:path arrowok="t" textboxrect="0,0,2853690,146304"/>
                      </v:shape>
                      <v:shape id="Shape 10301" o:spid="_x0000_s1039" style="position:absolute;left:188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302" o:spid="_x0000_s1040" style="position:absolute;left:18950;width:29848;height:91;visibility:visible;mso-wrap-style:square;v-text-anchor:top" coordsize="29847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" path="m,l2984754,r,9144l,9144,,e" fillcolor="black" stroked="f" strokeweight="0">
                        <v:stroke miterlimit="83231f" joinstyle="miter"/>
                        <v:path arrowok="t" textboxrect="0,0,2984754,9144"/>
                      </v:shape>
                      <v:shape id="Shape 10303" o:spid="_x0000_s1041" style="position:absolute;left:18889;top:60;width:92;height:3605;visibility:visible;mso-wrap-style:square;v-text-anchor:top" coordsize="9144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" path="m,l9144,r,360426l,360426,,e" fillcolor="black" stroked="f" strokeweight="0">
                        <v:stroke miterlimit="83231f" joinstyle="miter"/>
                        <v:path arrowok="t" textboxrect="0,0,9144,360426"/>
                      </v:shape>
                      <v:shape id="Shape 10304" o:spid="_x0000_s1042" style="position:absolute;left:18889;top:36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305" o:spid="_x0000_s1043" style="position:absolute;left:18950;top:3665;width:29848;height:91;visibility:visible;mso-wrap-style:square;v-text-anchor:top" coordsize="29847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" path="m,l2984754,r,9144l,9144,,e" fillcolor="black" stroked="f" strokeweight="0">
                        <v:stroke miterlimit="83231f" joinstyle="miter"/>
                        <v:path arrowok="t" textboxrect="0,0,2984754,9144"/>
                      </v:shape>
                      <v:shape id="Shape 10306" o:spid="_x0000_s1044" style="position:absolute;left:49537;top:60;width:13655;height:3605;visibility:visible;mso-wrap-style:square;v-text-anchor:top" coordsize="1365504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" path="m,l1365504,r,360426l,360426,,e" stroked="f" strokeweight="0">
                        <v:stroke miterlimit="83231f" joinstyle="miter"/>
                        <v:path arrowok="t" textboxrect="0,0,1365504,360426"/>
                      </v:shape>
                      <v:shape id="Shape 10307" o:spid="_x0000_s1045" style="position:absolute;left:50192;top:1127;width:12345;height:1463;visibility:visible;mso-wrap-style:square;v-text-anchor:top" coordsize="123444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" path="m,l1234440,r,146304l,146304,,e" stroked="f" strokeweight="0">
                        <v:stroke miterlimit="83231f" joinstyle="miter"/>
                        <v:path arrowok="t" textboxrect="0,0,1234440,146304"/>
                      </v:shape>
                      <v:shape id="Shape 10308" o:spid="_x0000_s1046" style="position:absolute;left:4947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309" o:spid="_x0000_s1047" style="position:absolute;left:49537;width:13655;height:91;visibility:visible;mso-wrap-style:square;v-text-anchor:top" coordsize="1365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" path="m,l1365504,r,9144l,9144,,e" fillcolor="black" stroked="f" strokeweight="0">
                        <v:stroke miterlimit="83231f" joinstyle="miter"/>
                        <v:path arrowok="t" textboxrect="0,0,1365504,9144"/>
                      </v:shape>
                      <v:shape id="Shape 10310" o:spid="_x0000_s1048" style="position:absolute;left:6319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311" o:spid="_x0000_s1049" style="position:absolute;left:49476;top:60;width:92;height:3605;visibility:visible;mso-wrap-style:square;v-text-anchor:top" coordsize="9144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" path="m,l9144,r,360426l,360426,,e" fillcolor="black" stroked="f" strokeweight="0">
                        <v:stroke miterlimit="83231f" joinstyle="miter"/>
                        <v:path arrowok="t" textboxrect="0,0,9144,360426"/>
                      </v:shape>
                      <v:shape id="Shape 10312" o:spid="_x0000_s1050" style="position:absolute;left:49476;top:36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313" o:spid="_x0000_s1051" style="position:absolute;left:49537;top:3665;width:13655;height:91;visibility:visible;mso-wrap-style:square;v-text-anchor:top" coordsize="1365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" path="m,l1365504,r,9144l,9144,,e" fillcolor="black" stroked="f" strokeweight="0">
                        <v:stroke miterlimit="83231f" joinstyle="miter"/>
                        <v:path arrowok="t" textboxrect="0,0,1365504,9144"/>
                      </v:shape>
                      <v:shape id="Shape 10314" o:spid="_x0000_s1052" style="position:absolute;left:63192;top:60;width:92;height:3605;visibility:visible;mso-wrap-style:square;v-text-anchor:top" coordsize="9144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" path="m,l9144,r,360426l,360426,,e" fillcolor="black" stroked="f" strokeweight="0">
                        <v:stroke miterlimit="83231f" joinstyle="miter"/>
                        <v:path arrowok="t" textboxrect="0,0,9144,360426"/>
                      </v:shape>
                      <v:shape id="Shape 10315" o:spid="_x0000_s1053" style="position:absolute;left:63192;top:36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  <w:p w14:paraId="30269153" w14:textId="73FDA298" w:rsidR="006057ED" w:rsidRPr="006057ED" w:rsidRDefault="00084716" w:rsidP="00084716">
            <w:pPr>
              <w:pStyle w:val="NoSpacing"/>
              <w:tabs>
                <w:tab w:val="left" w:pos="3705"/>
              </w:tabs>
              <w:spacing w:before="120"/>
              <w:rPr>
                <w:szCs w:val="20"/>
              </w:rPr>
            </w:pPr>
            <w:r>
              <w:rPr>
                <w:szCs w:val="20"/>
              </w:rPr>
              <w:tab/>
            </w:r>
            <w:r w:rsidR="006057ED" w:rsidRPr="006057ED">
              <w:rPr>
                <w:szCs w:val="20"/>
              </w:rPr>
              <w:t xml:space="preserve">RSC Presiding Officer </w:t>
            </w:r>
          </w:p>
        </w:tc>
      </w:tr>
    </w:tbl>
    <w:p w14:paraId="3DE6B028" w14:textId="77777777" w:rsidR="004557BA" w:rsidRPr="00F87095" w:rsidRDefault="004557BA" w:rsidP="004557BA">
      <w:pPr>
        <w:pStyle w:val="NoSpacing"/>
        <w:rPr>
          <w:szCs w:val="20"/>
        </w:rPr>
      </w:pPr>
    </w:p>
    <w:sectPr w:rsidR="004557BA" w:rsidRPr="00F87095" w:rsidSect="00F856CA">
      <w:headerReference w:type="default" r:id="rId21"/>
      <w:footerReference w:type="default" r:id="rId22"/>
      <w:type w:val="continuous"/>
      <w:pgSz w:w="11906" w:h="16838" w:code="9"/>
      <w:pgMar w:top="851" w:right="991" w:bottom="567" w:left="567" w:header="56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B33E" w14:textId="77777777" w:rsidR="00690B07" w:rsidRDefault="00690B07" w:rsidP="00C37A29">
      <w:pPr>
        <w:spacing w:after="0"/>
      </w:pPr>
      <w:r>
        <w:separator/>
      </w:r>
    </w:p>
  </w:endnote>
  <w:endnote w:type="continuationSeparator" w:id="0">
    <w:p w14:paraId="05F4DCE5" w14:textId="77777777" w:rsidR="00690B07" w:rsidRDefault="00690B07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5E82" w14:textId="77777777" w:rsidR="00E018B9" w:rsidRPr="00710361" w:rsidRDefault="005724A3" w:rsidP="00552232">
    <w:pPr>
      <w:pStyle w:val="Footercontactdetails"/>
      <w:framePr w:w="0" w:hRule="auto" w:vSpace="0" w:wrap="auto" w:vAnchor="margin" w:hAnchor="text" w:xAlign="left" w:yAlign="inline"/>
      <w:spacing w:before="0" w:after="0"/>
      <w:contextualSpacing w:val="0"/>
    </w:pPr>
    <w:sdt>
      <w:sdtPr>
        <w:id w:val="1023129210"/>
        <w:placeholder>
          <w:docPart w:val="E828C11DDA2649E0BB54BBC134D4D631"/>
        </w:placeholder>
        <w15:appearance w15:val="hidden"/>
      </w:sdtPr>
      <w:sdtEndPr/>
      <w:sdtContent>
        <w:sdt>
          <w:sdtPr>
            <w:id w:val="1850754767"/>
            <w:placeholder>
              <w:docPart w:val="FA55B95A536D487FA2C1441D1E6F9084"/>
            </w:placeholder>
            <w15:appearance w15:val="hidden"/>
          </w:sdtPr>
          <w:sdtEndPr/>
          <w:sdtContent>
            <w:r w:rsidR="00E018B9" w:rsidRPr="00284C73">
              <w:t xml:space="preserve">Locked Bag 588, </w:t>
            </w:r>
            <w:proofErr w:type="spellStart"/>
            <w:r w:rsidR="00E018B9" w:rsidRPr="00284C73">
              <w:t>Boorooma</w:t>
            </w:r>
            <w:proofErr w:type="spellEnd"/>
            <w:r w:rsidR="00E018B9" w:rsidRPr="00284C73">
              <w:t xml:space="preserve"> St, WAGGA WAGGA  NSW 2678</w:t>
            </w:r>
          </w:sdtContent>
        </w:sdt>
      </w:sdtContent>
    </w:sdt>
  </w:p>
  <w:p w14:paraId="4B877B4A" w14:textId="30A06CF7" w:rsidR="00E018B9" w:rsidRPr="00710361" w:rsidRDefault="00E018B9" w:rsidP="00552232">
    <w:pPr>
      <w:pStyle w:val="Footercontactdetails"/>
      <w:framePr w:w="0" w:hRule="auto" w:vSpace="0" w:wrap="auto" w:vAnchor="margin" w:hAnchor="text" w:xAlign="left" w:yAlign="inline"/>
      <w:spacing w:before="0" w:after="0"/>
      <w:contextualSpacing w:val="0"/>
    </w:pPr>
    <w:r w:rsidRPr="008F5435">
      <w:t xml:space="preserve">T: +61 2 </w:t>
    </w:r>
    <w:sdt>
      <w:sdtPr>
        <w:id w:val="2011257471"/>
        <w:placeholder>
          <w:docPart w:val="9306CB19B60341F4AED306936F479B2E"/>
        </w:placeholder>
        <w15:appearance w15:val="hidden"/>
      </w:sdtPr>
      <w:sdtEndPr/>
      <w:sdtContent>
        <w:r w:rsidRPr="008F5435">
          <w:t>6933 2000</w:t>
        </w:r>
      </w:sdtContent>
    </w:sdt>
    <w:r w:rsidRPr="008F5435">
      <w:t xml:space="preserve">  |  E:  </w:t>
    </w:r>
    <w:sdt>
      <w:sdtPr>
        <w:id w:val="-1979291318"/>
        <w:placeholder>
          <w:docPart w:val="82DAFA07DA9B41E19A2083E2F393E04C"/>
        </w:placeholder>
        <w15:appearance w15:val="hidden"/>
      </w:sdtPr>
      <w:sdtEndPr/>
      <w:sdtContent>
        <w:r w:rsidR="0097078F">
          <w:t>radiationsafety</w:t>
        </w:r>
      </w:sdtContent>
    </w:sdt>
    <w:r w:rsidRPr="008F5435">
      <w:t>@csu.</w:t>
    </w:r>
    <w:r w:rsidRPr="00710361">
      <w:t xml:space="preserve">edu.au  |  </w:t>
    </w:r>
    <w:r>
      <w:t xml:space="preserve">W:  </w:t>
    </w:r>
    <w:r w:rsidRPr="007927EE">
      <w:t>research.csu.edu.au</w:t>
    </w:r>
    <w:r w:rsidRPr="00710361">
      <w:t xml:space="preserve"> </w:t>
    </w:r>
  </w:p>
  <w:p w14:paraId="3B0A2497" w14:textId="65B56D58" w:rsidR="00BF57F3" w:rsidRPr="00E018B9" w:rsidRDefault="00E018B9" w:rsidP="00E6457F">
    <w:pPr>
      <w:pStyle w:val="Footerdetails"/>
      <w:framePr w:w="0" w:hRule="auto" w:vSpace="0" w:wrap="auto" w:vAnchor="margin" w:hAnchor="text" w:xAlign="left" w:yAlign="inline"/>
      <w:spacing w:after="0"/>
      <w:contextualSpacing w:val="0"/>
    </w:pPr>
    <w:r>
      <w:t>Charles Sturt University – TEQSA Provider Identification: PRV12018 (Australian University).</w:t>
    </w:r>
    <w:sdt>
      <w:sdtPr>
        <w:id w:val="-1254348926"/>
        <w:placeholder>
          <w:docPart w:val="DEB250842ABD464F8CD7986699FC51CB"/>
        </w:placeholder>
        <w:showingPlcHdr/>
        <w15:appearance w15:val="hidden"/>
        <w:text/>
      </w:sdtPr>
      <w:sdtEndPr/>
      <w:sdtContent>
        <w:r>
          <w:t xml:space="preserve">  </w:t>
        </w:r>
      </w:sdtContent>
    </w:sdt>
    <w:r w:rsidRPr="00710361">
      <w:t>CRICOS Provider</w:t>
    </w:r>
    <w:r>
      <w:t>: 00005F.</w:t>
    </w:r>
    <w:r w:rsidRPr="00710361">
      <w:t xml:space="preserve"> ABN: 83 878 708 55</w:t>
    </w:r>
    <w: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0572A" w:themeColor="text2"/>
      </w:rPr>
      <w:id w:val="-618298135"/>
      <w:docPartObj>
        <w:docPartGallery w:val="Page Numbers (Bottom of Page)"/>
        <w:docPartUnique/>
      </w:docPartObj>
    </w:sdtPr>
    <w:sdtEndPr/>
    <w:sdtContent>
      <w:sdt>
        <w:sdtPr>
          <w:rPr>
            <w:color w:val="F0572A" w:themeColor="text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30C54F" w14:textId="77777777" w:rsidR="00CB03F8" w:rsidRPr="00D85199" w:rsidRDefault="001F6E20" w:rsidP="00D85199">
            <w:pPr>
              <w:pStyle w:val="Footer"/>
              <w:jc w:val="right"/>
              <w:rPr>
                <w:color w:val="F0572A" w:themeColor="text2"/>
              </w:rPr>
            </w:pPr>
            <w:r w:rsidRPr="00D85199">
              <w:rPr>
                <w:noProof/>
                <w:color w:val="F0572A" w:themeColor="text2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2005C46" wp14:editId="02E0A4A1">
                      <wp:simplePos x="0" y="0"/>
                      <wp:positionH relativeFrom="margin">
                        <wp:align>left</wp:align>
                      </wp:positionH>
                      <wp:positionV relativeFrom="page">
                        <wp:posOffset>10058400</wp:posOffset>
                      </wp:positionV>
                      <wp:extent cx="338400" cy="788400"/>
                      <wp:effectExtent l="0" t="0" r="5080" b="0"/>
                      <wp:wrapTopAndBottom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00" cy="788400"/>
                                <a:chOff x="0" y="0"/>
                                <a:chExt cx="337820" cy="7885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7820" cy="380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0" y="665018"/>
                                  <a:ext cx="166254" cy="1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E2F848" id="Group 1" o:spid="_x0000_s1026" style="position:absolute;margin-left:0;margin-top:11in;width:26.65pt;height:62.1pt;z-index:251661312;mso-position-horizontal:left;mso-position-horizontal-relative:margin;mso-position-vertical-relative:page;mso-width-relative:margin;mso-height-relative:margin" coordsize="3378,78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7" type="#_x0000_t75" style="position:absolute;width:3378;height: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">
                        <v:imagedata r:id="rId2" o:title=""/>
                      </v:shape>
                      <v:rect id="Rectangle 4" o:spid="_x0000_s1028" style="position:absolute;top:6650;width:1662;height:1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      <w10:wrap type="topAndBottom" anchorx="margin" anchory="page"/>
                    </v:group>
                  </w:pict>
                </mc:Fallback>
              </mc:AlternateContent>
            </w:r>
            <w:r w:rsidR="00CB03F8" w:rsidRPr="00D85199">
              <w:rPr>
                <w:color w:val="F0572A" w:themeColor="text2"/>
              </w:rPr>
              <w:t xml:space="preserve">Page </w: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begin"/>
            </w:r>
            <w:r w:rsidR="00CB03F8" w:rsidRPr="00D85199">
              <w:rPr>
                <w:b/>
                <w:bCs/>
                <w:color w:val="F0572A" w:themeColor="text2"/>
              </w:rPr>
              <w:instrText xml:space="preserve"> PAGE </w:instrTex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separate"/>
            </w:r>
            <w:r w:rsidR="00CB03F8" w:rsidRPr="00D85199">
              <w:rPr>
                <w:b/>
                <w:bCs/>
                <w:noProof/>
                <w:color w:val="F0572A" w:themeColor="text2"/>
              </w:rPr>
              <w:t>2</w: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end"/>
            </w:r>
            <w:r w:rsidR="00CB03F8" w:rsidRPr="00D85199">
              <w:rPr>
                <w:color w:val="F0572A" w:themeColor="text2"/>
              </w:rPr>
              <w:t xml:space="preserve"> of </w: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begin"/>
            </w:r>
            <w:r w:rsidR="00CB03F8" w:rsidRPr="00D85199">
              <w:rPr>
                <w:b/>
                <w:bCs/>
                <w:color w:val="F0572A" w:themeColor="text2"/>
              </w:rPr>
              <w:instrText xml:space="preserve"> NUMPAGES  </w:instrTex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separate"/>
            </w:r>
            <w:r w:rsidR="00CB03F8" w:rsidRPr="00D85199">
              <w:rPr>
                <w:b/>
                <w:bCs/>
                <w:noProof/>
                <w:color w:val="F0572A" w:themeColor="text2"/>
              </w:rPr>
              <w:t>2</w: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13AA" w14:textId="77777777" w:rsidR="00690B07" w:rsidRDefault="00690B07" w:rsidP="00C37A29">
      <w:pPr>
        <w:spacing w:after="0"/>
      </w:pPr>
      <w:r>
        <w:separator/>
      </w:r>
    </w:p>
  </w:footnote>
  <w:footnote w:type="continuationSeparator" w:id="0">
    <w:p w14:paraId="70F37618" w14:textId="77777777" w:rsidR="00690B07" w:rsidRDefault="00690B07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57DB" w14:textId="5E7099D4" w:rsidR="00036638" w:rsidRPr="00A91CAF" w:rsidRDefault="00BF57F3" w:rsidP="00470A95">
    <w:pPr>
      <w:pStyle w:val="Faculty"/>
    </w:pPr>
    <w:r w:rsidRPr="00C67B27">
      <w:rPr>
        <w:b/>
        <w:bCs/>
        <w:noProof/>
        <w:color w:val="519674"/>
        <w:sz w:val="36"/>
        <w:szCs w:val="36"/>
        <w:highlight w:val="cyan"/>
        <w:lang w:eastAsia="en-AU"/>
      </w:rPr>
      <w:drawing>
        <wp:anchor distT="0" distB="0" distL="114300" distR="114300" simplePos="0" relativeHeight="251656704" behindDoc="1" locked="0" layoutInCell="1" allowOverlap="1" wp14:anchorId="751FB59B" wp14:editId="39305698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945640" cy="561975"/>
          <wp:effectExtent l="0" t="0" r="0" b="9525"/>
          <wp:wrapTight wrapText="bothSides">
            <wp:wrapPolygon edited="0">
              <wp:start x="0" y="0"/>
              <wp:lineTo x="0" y="21234"/>
              <wp:lineTo x="21360" y="21234"/>
              <wp:lineTo x="21360" y="0"/>
              <wp:lineTo x="0" y="0"/>
            </wp:wrapPolygon>
          </wp:wrapTight>
          <wp:docPr id="3" name="Picture 3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001237893"/>
        <w:placeholder>
          <w:docPart w:val="850966D30DFD4F9AA245C9CE16FF53B2"/>
        </w:placeholder>
        <w15:appearance w15:val="hidden"/>
      </w:sdtPr>
      <w:sdtEndPr/>
      <w:sdtContent>
        <w:sdt>
          <w:sdtPr>
            <w:id w:val="805054563"/>
            <w:placeholder>
              <w:docPart w:val="FC403D3B7C874399973F5869C5B6D466"/>
            </w:placeholder>
            <w15:appearance w15:val="hidden"/>
          </w:sdtPr>
          <w:sdtEndPr/>
          <w:sdtContent>
            <w:r w:rsidR="00036638" w:rsidRPr="00A91CAF">
              <w:rPr>
                <w:b/>
                <w:sz w:val="22"/>
              </w:rPr>
              <w:t>Radiation Safety Committee</w:t>
            </w:r>
          </w:sdtContent>
        </w:sdt>
      </w:sdtContent>
    </w:sdt>
  </w:p>
  <w:sdt>
    <w:sdtPr>
      <w:rPr>
        <w:color w:val="507C6F"/>
        <w:sz w:val="20"/>
      </w:rPr>
      <w:id w:val="1836648965"/>
      <w:placeholder>
        <w:docPart w:val="B69481B429754BCD9EB58E65C4948ADA"/>
      </w:placeholder>
      <w15:appearance w15:val="hidden"/>
    </w:sdtPr>
    <w:sdtEndPr/>
    <w:sdtContent>
      <w:p w14:paraId="764E6629" w14:textId="77777777" w:rsidR="00C67B27" w:rsidRPr="00A91CAF" w:rsidRDefault="00C67B27" w:rsidP="00C67B27">
        <w:pPr>
          <w:pStyle w:val="Faculty"/>
          <w:spacing w:before="120"/>
          <w:rPr>
            <w:sz w:val="18"/>
            <w:szCs w:val="18"/>
          </w:rPr>
        </w:pPr>
        <w:r w:rsidRPr="00A91CAF">
          <w:rPr>
            <w:sz w:val="18"/>
            <w:szCs w:val="18"/>
          </w:rPr>
          <w:t>Research Integrity Unit</w:t>
        </w:r>
      </w:p>
      <w:p w14:paraId="01886845" w14:textId="2C8DCED9" w:rsidR="00036638" w:rsidRPr="00A91CAF" w:rsidRDefault="00036638" w:rsidP="00036638">
        <w:pPr>
          <w:pStyle w:val="Faculty"/>
          <w:rPr>
            <w:sz w:val="18"/>
            <w:szCs w:val="18"/>
          </w:rPr>
        </w:pPr>
        <w:r w:rsidRPr="00A91CAF">
          <w:rPr>
            <w:sz w:val="18"/>
            <w:szCs w:val="18"/>
          </w:rPr>
          <w:t xml:space="preserve">RSC </w:t>
        </w:r>
        <w:r w:rsidR="001A1095">
          <w:rPr>
            <w:sz w:val="18"/>
            <w:szCs w:val="18"/>
          </w:rPr>
          <w:t>4.2.2</w:t>
        </w:r>
        <w:r w:rsidRPr="00A91CAF">
          <w:rPr>
            <w:sz w:val="18"/>
            <w:szCs w:val="18"/>
          </w:rPr>
          <w:t xml:space="preserve">  </w:t>
        </w:r>
        <w:r w:rsidRPr="004B68D7">
          <w:rPr>
            <w:sz w:val="18"/>
            <w:szCs w:val="18"/>
          </w:rPr>
          <w:t>D2</w:t>
        </w:r>
        <w:r w:rsidR="004B68D7">
          <w:rPr>
            <w:sz w:val="18"/>
            <w:szCs w:val="18"/>
          </w:rPr>
          <w:t>3/40564</w:t>
        </w:r>
      </w:p>
      <w:p w14:paraId="4EFA39ED" w14:textId="0DAB3C27" w:rsidR="00470A95" w:rsidRPr="00A91CAF" w:rsidRDefault="00036638" w:rsidP="00036638">
        <w:pPr>
          <w:pStyle w:val="Header"/>
          <w:tabs>
            <w:tab w:val="clear" w:pos="4513"/>
            <w:tab w:val="clear" w:pos="9026"/>
          </w:tabs>
          <w:spacing w:after="80"/>
          <w:jc w:val="right"/>
          <w:rPr>
            <w:color w:val="F0572A" w:themeColor="text2"/>
          </w:rPr>
        </w:pPr>
        <w:r w:rsidRPr="00A91CAF">
          <w:rPr>
            <w:color w:val="F0572A" w:themeColor="text2"/>
            <w:sz w:val="18"/>
            <w:szCs w:val="18"/>
          </w:rPr>
          <w:t xml:space="preserve">Ver </w:t>
        </w:r>
        <w:r w:rsidR="00872268">
          <w:rPr>
            <w:color w:val="F0572A" w:themeColor="text2"/>
            <w:sz w:val="18"/>
            <w:szCs w:val="18"/>
          </w:rPr>
          <w:t>4</w:t>
        </w:r>
        <w:r w:rsidR="006365B3">
          <w:rPr>
            <w:color w:val="F0572A" w:themeColor="text2"/>
            <w:sz w:val="18"/>
            <w:szCs w:val="18"/>
          </w:rPr>
          <w:t xml:space="preserve"> </w:t>
        </w:r>
        <w:r w:rsidR="00872268">
          <w:rPr>
            <w:color w:val="F0572A" w:themeColor="text2"/>
            <w:sz w:val="18"/>
            <w:szCs w:val="18"/>
          </w:rPr>
          <w:t>–</w:t>
        </w:r>
        <w:r w:rsidR="003D1AD1">
          <w:rPr>
            <w:color w:val="F0572A" w:themeColor="text2"/>
            <w:sz w:val="18"/>
            <w:szCs w:val="18"/>
          </w:rPr>
          <w:t xml:space="preserve"> </w:t>
        </w:r>
        <w:r w:rsidR="00872268">
          <w:rPr>
            <w:color w:val="F0572A" w:themeColor="text2"/>
            <w:sz w:val="18"/>
            <w:szCs w:val="18"/>
          </w:rPr>
          <w:t>18 March 2026</w:t>
        </w:r>
      </w:p>
      <w:p w14:paraId="19E946FF" w14:textId="04BED6BA" w:rsidR="00BF57F3" w:rsidRPr="00A91CAF" w:rsidRDefault="004557BA" w:rsidP="00470A95">
        <w:pPr>
          <w:pStyle w:val="Header"/>
          <w:tabs>
            <w:tab w:val="clear" w:pos="4513"/>
            <w:tab w:val="clear" w:pos="9026"/>
          </w:tabs>
          <w:spacing w:after="80"/>
          <w:jc w:val="center"/>
          <w:rPr>
            <w:color w:val="507C6F"/>
            <w:sz w:val="32"/>
            <w:szCs w:val="32"/>
          </w:rPr>
        </w:pPr>
        <w:r>
          <w:rPr>
            <w:b/>
            <w:bCs/>
            <w:color w:val="507C6F"/>
            <w:sz w:val="36"/>
            <w:szCs w:val="36"/>
          </w:rPr>
          <w:t>Disposal</w:t>
        </w:r>
        <w:r w:rsidR="00470A95" w:rsidRPr="00A91CAF">
          <w:rPr>
            <w:b/>
            <w:bCs/>
            <w:color w:val="507C6F"/>
            <w:sz w:val="36"/>
            <w:szCs w:val="36"/>
          </w:rPr>
          <w:t xml:space="preserve"> Notice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391D" w14:textId="77777777" w:rsidR="00C735CC" w:rsidRPr="00C777E7" w:rsidRDefault="00C735CC" w:rsidP="00C77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E62E50"/>
    <w:multiLevelType w:val="multilevel"/>
    <w:tmpl w:val="812E28A2"/>
    <w:numStyleLink w:val="ListMultilist"/>
  </w:abstractNum>
  <w:abstractNum w:abstractNumId="2" w15:restartNumberingAfterBreak="0">
    <w:nsid w:val="02F23716"/>
    <w:multiLevelType w:val="multilevel"/>
    <w:tmpl w:val="60200626"/>
    <w:numStyleLink w:val="Listailist"/>
  </w:abstractNum>
  <w:abstractNum w:abstractNumId="3" w15:restartNumberingAfterBreak="0">
    <w:nsid w:val="0725418D"/>
    <w:multiLevelType w:val="multilevel"/>
    <w:tmpl w:val="60200626"/>
    <w:numStyleLink w:val="Listailist"/>
  </w:abstractNum>
  <w:abstractNum w:abstractNumId="4" w15:restartNumberingAfterBreak="0">
    <w:nsid w:val="09C33734"/>
    <w:multiLevelType w:val="multilevel"/>
    <w:tmpl w:val="812E28A2"/>
    <w:numStyleLink w:val="ListMultilist"/>
  </w:abstractNum>
  <w:abstractNum w:abstractNumId="5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C2D48CE"/>
    <w:multiLevelType w:val="multilevel"/>
    <w:tmpl w:val="97DAEA0E"/>
    <w:numStyleLink w:val="Numbering"/>
  </w:abstractNum>
  <w:abstractNum w:abstractNumId="7" w15:restartNumberingAfterBreak="0">
    <w:nsid w:val="0E0178A6"/>
    <w:multiLevelType w:val="multilevel"/>
    <w:tmpl w:val="D77AE808"/>
    <w:numStyleLink w:val="Bullets"/>
  </w:abstractNum>
  <w:abstractNum w:abstractNumId="8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10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8D142E1"/>
    <w:multiLevelType w:val="multilevel"/>
    <w:tmpl w:val="13EE19C0"/>
    <w:numStyleLink w:val="AppendixList"/>
  </w:abstractNum>
  <w:abstractNum w:abstractNumId="13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31AEB"/>
    <w:multiLevelType w:val="multilevel"/>
    <w:tmpl w:val="60200626"/>
    <w:numStyleLink w:val="Listailist"/>
  </w:abstractNum>
  <w:abstractNum w:abstractNumId="15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570582B"/>
    <w:multiLevelType w:val="multilevel"/>
    <w:tmpl w:val="64C07E0E"/>
    <w:lvl w:ilvl="0">
      <w:start w:val="1"/>
      <w:numFmt w:val="bullet"/>
      <w:pStyle w:val="LineNumberedHeadi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FB4A27"/>
    <w:multiLevelType w:val="multilevel"/>
    <w:tmpl w:val="812E28A2"/>
    <w:numStyleLink w:val="ListMultilist"/>
  </w:abstractNum>
  <w:abstractNum w:abstractNumId="20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21" w15:restartNumberingAfterBreak="0">
    <w:nsid w:val="44EB3B48"/>
    <w:multiLevelType w:val="hybridMultilevel"/>
    <w:tmpl w:val="516AD9E2"/>
    <w:lvl w:ilvl="0" w:tplc="2B549A50">
      <w:numFmt w:val="bullet"/>
      <w:lvlText w:val=""/>
      <w:lvlJc w:val="left"/>
      <w:pPr>
        <w:ind w:left="644" w:hanging="360"/>
      </w:pPr>
      <w:rPr>
        <w:rFonts w:ascii="Wingdings 2" w:eastAsia="Arial" w:hAnsi="Wingdings 2" w:cs="Arial" w:hint="default"/>
        <w:color w:val="375A9B" w:themeColor="accent6" w:themeShade="BF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6B558A5"/>
    <w:multiLevelType w:val="multilevel"/>
    <w:tmpl w:val="60200626"/>
    <w:numStyleLink w:val="Listailist"/>
  </w:abstractNum>
  <w:abstractNum w:abstractNumId="23" w15:restartNumberingAfterBreak="0">
    <w:nsid w:val="4D8B1A22"/>
    <w:multiLevelType w:val="hybridMultilevel"/>
    <w:tmpl w:val="639CE664"/>
    <w:lvl w:ilvl="0" w:tplc="4C5A885C">
      <w:start w:val="1"/>
      <w:numFmt w:val="bullet"/>
      <w:pStyle w:val="ListTick"/>
      <w:lvlText w:val=""/>
      <w:lvlJc w:val="left"/>
      <w:pPr>
        <w:ind w:left="720" w:hanging="360"/>
      </w:pPr>
      <w:rPr>
        <w:rFonts w:ascii="Wingdings" w:hAnsi="Wingdings" w:hint="default"/>
        <w:color w:val="507C6F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84140"/>
    <w:multiLevelType w:val="multilevel"/>
    <w:tmpl w:val="C09471FA"/>
    <w:numStyleLink w:val="TableListlist"/>
  </w:abstractNum>
  <w:abstractNum w:abstractNumId="25" w15:restartNumberingAfterBreak="0">
    <w:nsid w:val="596A0C8C"/>
    <w:multiLevelType w:val="multilevel"/>
    <w:tmpl w:val="97DAEA0E"/>
    <w:numStyleLink w:val="Numbering"/>
  </w:abstractNum>
  <w:abstractNum w:abstractNumId="26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7" w15:restartNumberingAfterBreak="0">
    <w:nsid w:val="60FD0691"/>
    <w:multiLevelType w:val="multilevel"/>
    <w:tmpl w:val="97DAEA0E"/>
    <w:numStyleLink w:val="Numbering"/>
  </w:abstractNum>
  <w:abstractNum w:abstractNumId="28" w15:restartNumberingAfterBreak="0">
    <w:nsid w:val="664D5A82"/>
    <w:multiLevelType w:val="hybridMultilevel"/>
    <w:tmpl w:val="F8EE7776"/>
    <w:lvl w:ilvl="0" w:tplc="60147B52">
      <w:start w:val="1"/>
      <w:numFmt w:val="bullet"/>
      <w:lvlText w:val=""/>
      <w:lvlJc w:val="left"/>
      <w:pPr>
        <w:ind w:left="568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EA5A">
      <w:start w:val="1"/>
      <w:numFmt w:val="bullet"/>
      <w:lvlText w:val="o"/>
      <w:lvlJc w:val="left"/>
      <w:pPr>
        <w:ind w:left="1174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F09CBC">
      <w:start w:val="1"/>
      <w:numFmt w:val="bullet"/>
      <w:lvlText w:val="▪"/>
      <w:lvlJc w:val="left"/>
      <w:pPr>
        <w:ind w:left="1894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5807FA">
      <w:start w:val="1"/>
      <w:numFmt w:val="bullet"/>
      <w:lvlText w:val="•"/>
      <w:lvlJc w:val="left"/>
      <w:pPr>
        <w:ind w:left="2614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FED3F6">
      <w:start w:val="1"/>
      <w:numFmt w:val="bullet"/>
      <w:lvlText w:val="o"/>
      <w:lvlJc w:val="left"/>
      <w:pPr>
        <w:ind w:left="3334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781698">
      <w:start w:val="1"/>
      <w:numFmt w:val="bullet"/>
      <w:lvlText w:val="▪"/>
      <w:lvlJc w:val="left"/>
      <w:pPr>
        <w:ind w:left="4054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87514">
      <w:start w:val="1"/>
      <w:numFmt w:val="bullet"/>
      <w:lvlText w:val="•"/>
      <w:lvlJc w:val="left"/>
      <w:pPr>
        <w:ind w:left="4774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C7938">
      <w:start w:val="1"/>
      <w:numFmt w:val="bullet"/>
      <w:lvlText w:val="o"/>
      <w:lvlJc w:val="left"/>
      <w:pPr>
        <w:ind w:left="5494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A2DCC4">
      <w:start w:val="1"/>
      <w:numFmt w:val="bullet"/>
      <w:lvlText w:val="▪"/>
      <w:lvlJc w:val="left"/>
      <w:pPr>
        <w:ind w:left="6214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743DD"/>
    <w:multiLevelType w:val="hybridMultilevel"/>
    <w:tmpl w:val="87949D6E"/>
    <w:lvl w:ilvl="0" w:tplc="36A60316">
      <w:start w:val="1"/>
      <w:numFmt w:val="bullet"/>
      <w:pStyle w:val="ListBulletcoloured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33" w15:restartNumberingAfterBreak="0">
    <w:nsid w:val="70B100A0"/>
    <w:multiLevelType w:val="multilevel"/>
    <w:tmpl w:val="C09471FA"/>
    <w:numStyleLink w:val="TableListlist"/>
  </w:abstractNum>
  <w:abstractNum w:abstractNumId="34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2C6C"/>
    <w:multiLevelType w:val="multilevel"/>
    <w:tmpl w:val="7DA45DC0"/>
    <w:numStyleLink w:val="ListHeadings"/>
  </w:abstractNum>
  <w:num w:numId="1" w16cid:durableId="723605636">
    <w:abstractNumId w:val="26"/>
  </w:num>
  <w:num w:numId="2" w16cid:durableId="1268006679">
    <w:abstractNumId w:val="8"/>
  </w:num>
  <w:num w:numId="3" w16cid:durableId="1585070492">
    <w:abstractNumId w:val="5"/>
  </w:num>
  <w:num w:numId="4" w16cid:durableId="1731223639">
    <w:abstractNumId w:val="17"/>
  </w:num>
  <w:num w:numId="5" w16cid:durableId="1966619577">
    <w:abstractNumId w:val="11"/>
  </w:num>
  <w:num w:numId="6" w16cid:durableId="287207913">
    <w:abstractNumId w:val="12"/>
  </w:num>
  <w:num w:numId="7" w16cid:durableId="582185393">
    <w:abstractNumId w:val="7"/>
  </w:num>
  <w:num w:numId="8" w16cid:durableId="287250154">
    <w:abstractNumId w:val="36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156116374">
    <w:abstractNumId w:val="32"/>
  </w:num>
  <w:num w:numId="10" w16cid:durableId="1790853171">
    <w:abstractNumId w:val="9"/>
  </w:num>
  <w:num w:numId="11" w16cid:durableId="1837957489">
    <w:abstractNumId w:val="24"/>
  </w:num>
  <w:num w:numId="12" w16cid:durableId="2014334822">
    <w:abstractNumId w:val="27"/>
  </w:num>
  <w:num w:numId="13" w16cid:durableId="1154371275">
    <w:abstractNumId w:val="2"/>
  </w:num>
  <w:num w:numId="14" w16cid:durableId="783229404">
    <w:abstractNumId w:val="14"/>
  </w:num>
  <w:num w:numId="15" w16cid:durableId="1644578274">
    <w:abstractNumId w:val="22"/>
  </w:num>
  <w:num w:numId="16" w16cid:durableId="2096049259">
    <w:abstractNumId w:val="33"/>
  </w:num>
  <w:num w:numId="17" w16cid:durableId="1876773677">
    <w:abstractNumId w:val="16"/>
  </w:num>
  <w:num w:numId="18" w16cid:durableId="1485201997">
    <w:abstractNumId w:val="10"/>
  </w:num>
  <w:num w:numId="19" w16cid:durableId="1355038780">
    <w:abstractNumId w:val="3"/>
  </w:num>
  <w:num w:numId="20" w16cid:durableId="585847163">
    <w:abstractNumId w:val="20"/>
  </w:num>
  <w:num w:numId="21" w16cid:durableId="1444883696">
    <w:abstractNumId w:val="4"/>
  </w:num>
  <w:num w:numId="22" w16cid:durableId="2047949029">
    <w:abstractNumId w:val="19"/>
  </w:num>
  <w:num w:numId="23" w16cid:durableId="1755321801">
    <w:abstractNumId w:val="1"/>
    <w:lvlOverride w:ilvl="0">
      <w:lvl w:ilvl="0">
        <w:start w:val="1"/>
        <w:numFmt w:val="decimal"/>
        <w:pStyle w:val="ListMultistyle"/>
        <w:lvlText w:val="%1."/>
        <w:lvlJc w:val="left"/>
        <w:pPr>
          <w:ind w:left="284" w:hanging="284"/>
        </w:pPr>
        <w:rPr>
          <w:rFonts w:ascii="Arial" w:hAnsi="Arial" w:hint="default"/>
          <w:b w:val="0"/>
          <w:bCs/>
          <w:sz w:val="20"/>
        </w:rPr>
      </w:lvl>
    </w:lvlOverride>
  </w:num>
  <w:num w:numId="24" w16cid:durableId="1478955736">
    <w:abstractNumId w:val="30"/>
  </w:num>
  <w:num w:numId="25" w16cid:durableId="1197741576">
    <w:abstractNumId w:val="29"/>
  </w:num>
  <w:num w:numId="26" w16cid:durableId="762192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6582215">
    <w:abstractNumId w:val="18"/>
  </w:num>
  <w:num w:numId="28" w16cid:durableId="18319410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2905883">
    <w:abstractNumId w:val="15"/>
  </w:num>
  <w:num w:numId="30" w16cid:durableId="2779967">
    <w:abstractNumId w:val="35"/>
  </w:num>
  <w:num w:numId="31" w16cid:durableId="1208251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6059951">
    <w:abstractNumId w:val="13"/>
  </w:num>
  <w:num w:numId="33" w16cid:durableId="338891398">
    <w:abstractNumId w:val="34"/>
  </w:num>
  <w:num w:numId="34" w16cid:durableId="1888953949">
    <w:abstractNumId w:val="23"/>
  </w:num>
  <w:num w:numId="35" w16cid:durableId="61485243">
    <w:abstractNumId w:val="36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color w:val="507C6F"/>
        </w:rPr>
      </w:lvl>
    </w:lvlOverride>
  </w:num>
  <w:num w:numId="36" w16cid:durableId="570389986">
    <w:abstractNumId w:val="31"/>
  </w:num>
  <w:num w:numId="37" w16cid:durableId="1712414055">
    <w:abstractNumId w:val="0"/>
  </w:num>
  <w:num w:numId="38" w16cid:durableId="2251119">
    <w:abstractNumId w:val="6"/>
  </w:num>
  <w:num w:numId="39" w16cid:durableId="788551099">
    <w:abstractNumId w:val="25"/>
  </w:num>
  <w:num w:numId="40" w16cid:durableId="888999995">
    <w:abstractNumId w:val="18"/>
  </w:num>
  <w:num w:numId="41" w16cid:durableId="42019504">
    <w:abstractNumId w:val="18"/>
  </w:num>
  <w:num w:numId="42" w16cid:durableId="762191287">
    <w:abstractNumId w:val="18"/>
  </w:num>
  <w:num w:numId="43" w16cid:durableId="2109111336">
    <w:abstractNumId w:val="18"/>
  </w:num>
  <w:num w:numId="44" w16cid:durableId="358508641">
    <w:abstractNumId w:val="28"/>
  </w:num>
  <w:num w:numId="45" w16cid:durableId="202906561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6610"/>
    <w:rsid w:val="000169A4"/>
    <w:rsid w:val="00017209"/>
    <w:rsid w:val="00023C4F"/>
    <w:rsid w:val="000269CD"/>
    <w:rsid w:val="00036265"/>
    <w:rsid w:val="00036638"/>
    <w:rsid w:val="00040CAD"/>
    <w:rsid w:val="000462FD"/>
    <w:rsid w:val="000546AB"/>
    <w:rsid w:val="0005764D"/>
    <w:rsid w:val="000622CD"/>
    <w:rsid w:val="00067576"/>
    <w:rsid w:val="000724AE"/>
    <w:rsid w:val="00082EF1"/>
    <w:rsid w:val="00084716"/>
    <w:rsid w:val="00093C70"/>
    <w:rsid w:val="00097DDD"/>
    <w:rsid w:val="000C156E"/>
    <w:rsid w:val="000C2639"/>
    <w:rsid w:val="000D2B4B"/>
    <w:rsid w:val="000D337A"/>
    <w:rsid w:val="000E03B3"/>
    <w:rsid w:val="000E7A37"/>
    <w:rsid w:val="000F68B0"/>
    <w:rsid w:val="000F6917"/>
    <w:rsid w:val="00112E8F"/>
    <w:rsid w:val="00113775"/>
    <w:rsid w:val="001203AF"/>
    <w:rsid w:val="001215A5"/>
    <w:rsid w:val="00125F44"/>
    <w:rsid w:val="001268BC"/>
    <w:rsid w:val="001415DC"/>
    <w:rsid w:val="00156958"/>
    <w:rsid w:val="00161FC9"/>
    <w:rsid w:val="00162469"/>
    <w:rsid w:val="0017473E"/>
    <w:rsid w:val="00180BA5"/>
    <w:rsid w:val="001855E2"/>
    <w:rsid w:val="00186710"/>
    <w:rsid w:val="00187622"/>
    <w:rsid w:val="00192900"/>
    <w:rsid w:val="001A0D77"/>
    <w:rsid w:val="001A1095"/>
    <w:rsid w:val="001B03C0"/>
    <w:rsid w:val="001C33C1"/>
    <w:rsid w:val="001C735D"/>
    <w:rsid w:val="001C7835"/>
    <w:rsid w:val="001D3AFD"/>
    <w:rsid w:val="001F12D9"/>
    <w:rsid w:val="001F13C1"/>
    <w:rsid w:val="001F3B8A"/>
    <w:rsid w:val="001F446D"/>
    <w:rsid w:val="001F6E20"/>
    <w:rsid w:val="00203417"/>
    <w:rsid w:val="00211125"/>
    <w:rsid w:val="00213546"/>
    <w:rsid w:val="00216512"/>
    <w:rsid w:val="00217A4D"/>
    <w:rsid w:val="00221AB7"/>
    <w:rsid w:val="00222F8C"/>
    <w:rsid w:val="00226B24"/>
    <w:rsid w:val="00240C11"/>
    <w:rsid w:val="0024580B"/>
    <w:rsid w:val="00245834"/>
    <w:rsid w:val="00246435"/>
    <w:rsid w:val="00246BCF"/>
    <w:rsid w:val="00270834"/>
    <w:rsid w:val="0027605E"/>
    <w:rsid w:val="00283BDA"/>
    <w:rsid w:val="002A6A29"/>
    <w:rsid w:val="002B611A"/>
    <w:rsid w:val="002C2358"/>
    <w:rsid w:val="002C3B3D"/>
    <w:rsid w:val="002C65E1"/>
    <w:rsid w:val="002D1E7D"/>
    <w:rsid w:val="002F19A5"/>
    <w:rsid w:val="002F6B72"/>
    <w:rsid w:val="00305171"/>
    <w:rsid w:val="00307524"/>
    <w:rsid w:val="00307A86"/>
    <w:rsid w:val="00310A29"/>
    <w:rsid w:val="00315675"/>
    <w:rsid w:val="003256EB"/>
    <w:rsid w:val="00326756"/>
    <w:rsid w:val="003310B4"/>
    <w:rsid w:val="0033567D"/>
    <w:rsid w:val="0034680A"/>
    <w:rsid w:val="00350F33"/>
    <w:rsid w:val="00351C1E"/>
    <w:rsid w:val="00357625"/>
    <w:rsid w:val="00363FF8"/>
    <w:rsid w:val="00365A8E"/>
    <w:rsid w:val="00365DA0"/>
    <w:rsid w:val="00371471"/>
    <w:rsid w:val="00372A28"/>
    <w:rsid w:val="00372E12"/>
    <w:rsid w:val="0037721D"/>
    <w:rsid w:val="0038102A"/>
    <w:rsid w:val="003928AE"/>
    <w:rsid w:val="00392C0A"/>
    <w:rsid w:val="003950CA"/>
    <w:rsid w:val="003A1D19"/>
    <w:rsid w:val="003A56DF"/>
    <w:rsid w:val="003B470D"/>
    <w:rsid w:val="003B67D3"/>
    <w:rsid w:val="003C3127"/>
    <w:rsid w:val="003C5F0B"/>
    <w:rsid w:val="003D1AD1"/>
    <w:rsid w:val="003D23A3"/>
    <w:rsid w:val="003D3B31"/>
    <w:rsid w:val="003D5856"/>
    <w:rsid w:val="003D6249"/>
    <w:rsid w:val="003E3212"/>
    <w:rsid w:val="004020A5"/>
    <w:rsid w:val="00404E4F"/>
    <w:rsid w:val="00414E7D"/>
    <w:rsid w:val="004204E2"/>
    <w:rsid w:val="00420E97"/>
    <w:rsid w:val="0042339A"/>
    <w:rsid w:val="0042508F"/>
    <w:rsid w:val="0043134F"/>
    <w:rsid w:val="00434F7A"/>
    <w:rsid w:val="00442393"/>
    <w:rsid w:val="00445422"/>
    <w:rsid w:val="00446E53"/>
    <w:rsid w:val="00450A20"/>
    <w:rsid w:val="004557BA"/>
    <w:rsid w:val="0045596E"/>
    <w:rsid w:val="004635FD"/>
    <w:rsid w:val="00464BF8"/>
    <w:rsid w:val="00470A95"/>
    <w:rsid w:val="00471175"/>
    <w:rsid w:val="004738EE"/>
    <w:rsid w:val="00480868"/>
    <w:rsid w:val="0049673B"/>
    <w:rsid w:val="004978AC"/>
    <w:rsid w:val="004A7274"/>
    <w:rsid w:val="004B034B"/>
    <w:rsid w:val="004B609E"/>
    <w:rsid w:val="004B68D7"/>
    <w:rsid w:val="004C188B"/>
    <w:rsid w:val="004C7F96"/>
    <w:rsid w:val="004D2AA1"/>
    <w:rsid w:val="004D4C9F"/>
    <w:rsid w:val="004E04DC"/>
    <w:rsid w:val="004E28C6"/>
    <w:rsid w:val="004F138F"/>
    <w:rsid w:val="004F24D4"/>
    <w:rsid w:val="005012CB"/>
    <w:rsid w:val="005119F9"/>
    <w:rsid w:val="005141E8"/>
    <w:rsid w:val="0051497F"/>
    <w:rsid w:val="005216B6"/>
    <w:rsid w:val="0053448E"/>
    <w:rsid w:val="0054065F"/>
    <w:rsid w:val="00545E55"/>
    <w:rsid w:val="00550C99"/>
    <w:rsid w:val="00552232"/>
    <w:rsid w:val="00553413"/>
    <w:rsid w:val="0055719E"/>
    <w:rsid w:val="005724A3"/>
    <w:rsid w:val="005777E0"/>
    <w:rsid w:val="0058369E"/>
    <w:rsid w:val="005841ED"/>
    <w:rsid w:val="00591A59"/>
    <w:rsid w:val="0059218D"/>
    <w:rsid w:val="00593314"/>
    <w:rsid w:val="00594496"/>
    <w:rsid w:val="005B1D08"/>
    <w:rsid w:val="005B3662"/>
    <w:rsid w:val="005B5DD6"/>
    <w:rsid w:val="005C0438"/>
    <w:rsid w:val="005C059C"/>
    <w:rsid w:val="005C4ABE"/>
    <w:rsid w:val="005C6618"/>
    <w:rsid w:val="005E1F0A"/>
    <w:rsid w:val="005E508E"/>
    <w:rsid w:val="005E555A"/>
    <w:rsid w:val="005E7F9C"/>
    <w:rsid w:val="005F2B34"/>
    <w:rsid w:val="005F5C63"/>
    <w:rsid w:val="005F6D3B"/>
    <w:rsid w:val="00603FD5"/>
    <w:rsid w:val="006057ED"/>
    <w:rsid w:val="006213EE"/>
    <w:rsid w:val="00621EE7"/>
    <w:rsid w:val="0063029C"/>
    <w:rsid w:val="006365B3"/>
    <w:rsid w:val="00644F80"/>
    <w:rsid w:val="00662AB7"/>
    <w:rsid w:val="00666286"/>
    <w:rsid w:val="00684E57"/>
    <w:rsid w:val="0068724F"/>
    <w:rsid w:val="00690B07"/>
    <w:rsid w:val="00694893"/>
    <w:rsid w:val="006A04B2"/>
    <w:rsid w:val="006A1BDD"/>
    <w:rsid w:val="006B59DF"/>
    <w:rsid w:val="006C0E79"/>
    <w:rsid w:val="006C4AF4"/>
    <w:rsid w:val="006C6D12"/>
    <w:rsid w:val="006C75BD"/>
    <w:rsid w:val="006D17CA"/>
    <w:rsid w:val="006D3F2F"/>
    <w:rsid w:val="006E3536"/>
    <w:rsid w:val="00700FFF"/>
    <w:rsid w:val="007011A8"/>
    <w:rsid w:val="00702C5B"/>
    <w:rsid w:val="00704433"/>
    <w:rsid w:val="00714488"/>
    <w:rsid w:val="007168FF"/>
    <w:rsid w:val="00720AC1"/>
    <w:rsid w:val="00721BD3"/>
    <w:rsid w:val="00734B0E"/>
    <w:rsid w:val="00737822"/>
    <w:rsid w:val="00741550"/>
    <w:rsid w:val="00743043"/>
    <w:rsid w:val="00743120"/>
    <w:rsid w:val="00743419"/>
    <w:rsid w:val="00744211"/>
    <w:rsid w:val="00744EEE"/>
    <w:rsid w:val="007506FC"/>
    <w:rsid w:val="00753B44"/>
    <w:rsid w:val="00761541"/>
    <w:rsid w:val="0078339F"/>
    <w:rsid w:val="00783812"/>
    <w:rsid w:val="00793027"/>
    <w:rsid w:val="007A0363"/>
    <w:rsid w:val="007A057E"/>
    <w:rsid w:val="007B19EF"/>
    <w:rsid w:val="007D06B8"/>
    <w:rsid w:val="007E1674"/>
    <w:rsid w:val="007E7316"/>
    <w:rsid w:val="007F1420"/>
    <w:rsid w:val="00806490"/>
    <w:rsid w:val="00807F8D"/>
    <w:rsid w:val="00813E8D"/>
    <w:rsid w:val="0081485C"/>
    <w:rsid w:val="00815950"/>
    <w:rsid w:val="00821EFA"/>
    <w:rsid w:val="00826B4C"/>
    <w:rsid w:val="00826C44"/>
    <w:rsid w:val="00833CCC"/>
    <w:rsid w:val="008420DB"/>
    <w:rsid w:val="00853FA7"/>
    <w:rsid w:val="0085439B"/>
    <w:rsid w:val="00856CE0"/>
    <w:rsid w:val="0086671E"/>
    <w:rsid w:val="00872268"/>
    <w:rsid w:val="00873513"/>
    <w:rsid w:val="008754E1"/>
    <w:rsid w:val="00877980"/>
    <w:rsid w:val="00877A52"/>
    <w:rsid w:val="008806D7"/>
    <w:rsid w:val="008A0598"/>
    <w:rsid w:val="008A7AC2"/>
    <w:rsid w:val="008B2442"/>
    <w:rsid w:val="008B4965"/>
    <w:rsid w:val="008C4CD8"/>
    <w:rsid w:val="008D1ABD"/>
    <w:rsid w:val="008D40CE"/>
    <w:rsid w:val="008E72D2"/>
    <w:rsid w:val="009271BB"/>
    <w:rsid w:val="0092788E"/>
    <w:rsid w:val="00935C8C"/>
    <w:rsid w:val="00936068"/>
    <w:rsid w:val="00943494"/>
    <w:rsid w:val="0094613E"/>
    <w:rsid w:val="009502A3"/>
    <w:rsid w:val="009517CC"/>
    <w:rsid w:val="00952416"/>
    <w:rsid w:val="00953A29"/>
    <w:rsid w:val="009570E8"/>
    <w:rsid w:val="009615D4"/>
    <w:rsid w:val="009620AE"/>
    <w:rsid w:val="00962DEC"/>
    <w:rsid w:val="009664A2"/>
    <w:rsid w:val="0097078F"/>
    <w:rsid w:val="00974677"/>
    <w:rsid w:val="0097665A"/>
    <w:rsid w:val="00985207"/>
    <w:rsid w:val="00993A2A"/>
    <w:rsid w:val="009945B0"/>
    <w:rsid w:val="009A17AE"/>
    <w:rsid w:val="009A2F17"/>
    <w:rsid w:val="009A3B48"/>
    <w:rsid w:val="009C4851"/>
    <w:rsid w:val="009C4F5E"/>
    <w:rsid w:val="009D24F5"/>
    <w:rsid w:val="009D7249"/>
    <w:rsid w:val="009D753D"/>
    <w:rsid w:val="009E4019"/>
    <w:rsid w:val="009E7C33"/>
    <w:rsid w:val="009F00C5"/>
    <w:rsid w:val="009F520D"/>
    <w:rsid w:val="009F6623"/>
    <w:rsid w:val="00A01CE6"/>
    <w:rsid w:val="00A04CEA"/>
    <w:rsid w:val="00A065B1"/>
    <w:rsid w:val="00A13664"/>
    <w:rsid w:val="00A145DA"/>
    <w:rsid w:val="00A17E6B"/>
    <w:rsid w:val="00A20215"/>
    <w:rsid w:val="00A2067C"/>
    <w:rsid w:val="00A2095A"/>
    <w:rsid w:val="00A22DA9"/>
    <w:rsid w:val="00A26F37"/>
    <w:rsid w:val="00A30887"/>
    <w:rsid w:val="00A41C32"/>
    <w:rsid w:val="00A43FF7"/>
    <w:rsid w:val="00A56BC3"/>
    <w:rsid w:val="00A56CB2"/>
    <w:rsid w:val="00A67885"/>
    <w:rsid w:val="00A7341B"/>
    <w:rsid w:val="00A850C5"/>
    <w:rsid w:val="00A90151"/>
    <w:rsid w:val="00A91CAF"/>
    <w:rsid w:val="00A91F48"/>
    <w:rsid w:val="00A9359B"/>
    <w:rsid w:val="00AA409D"/>
    <w:rsid w:val="00AA4671"/>
    <w:rsid w:val="00AA7CB7"/>
    <w:rsid w:val="00AB0B4A"/>
    <w:rsid w:val="00AB1037"/>
    <w:rsid w:val="00AB1155"/>
    <w:rsid w:val="00AB6EC5"/>
    <w:rsid w:val="00AC2B8D"/>
    <w:rsid w:val="00AC411C"/>
    <w:rsid w:val="00AC5D6C"/>
    <w:rsid w:val="00AD5259"/>
    <w:rsid w:val="00AE1AF4"/>
    <w:rsid w:val="00AF6FB1"/>
    <w:rsid w:val="00B020ED"/>
    <w:rsid w:val="00B047B1"/>
    <w:rsid w:val="00B15296"/>
    <w:rsid w:val="00B20F22"/>
    <w:rsid w:val="00B23603"/>
    <w:rsid w:val="00B32E85"/>
    <w:rsid w:val="00B3749D"/>
    <w:rsid w:val="00B405F3"/>
    <w:rsid w:val="00B4315C"/>
    <w:rsid w:val="00B47092"/>
    <w:rsid w:val="00B52D57"/>
    <w:rsid w:val="00B531E5"/>
    <w:rsid w:val="00B56B76"/>
    <w:rsid w:val="00B65C05"/>
    <w:rsid w:val="00B65DAA"/>
    <w:rsid w:val="00B666B1"/>
    <w:rsid w:val="00B66B2F"/>
    <w:rsid w:val="00B7057A"/>
    <w:rsid w:val="00B719C3"/>
    <w:rsid w:val="00B755CB"/>
    <w:rsid w:val="00B87859"/>
    <w:rsid w:val="00B91D47"/>
    <w:rsid w:val="00B92332"/>
    <w:rsid w:val="00BA1576"/>
    <w:rsid w:val="00BA53A0"/>
    <w:rsid w:val="00BA7623"/>
    <w:rsid w:val="00BB1281"/>
    <w:rsid w:val="00BB17CE"/>
    <w:rsid w:val="00BB49D9"/>
    <w:rsid w:val="00BB776F"/>
    <w:rsid w:val="00BC1E22"/>
    <w:rsid w:val="00BC4730"/>
    <w:rsid w:val="00BD1793"/>
    <w:rsid w:val="00BD6C76"/>
    <w:rsid w:val="00BD7183"/>
    <w:rsid w:val="00BF245E"/>
    <w:rsid w:val="00BF31D0"/>
    <w:rsid w:val="00BF57F3"/>
    <w:rsid w:val="00BF68C8"/>
    <w:rsid w:val="00BF755A"/>
    <w:rsid w:val="00C01E68"/>
    <w:rsid w:val="00C077FD"/>
    <w:rsid w:val="00C11924"/>
    <w:rsid w:val="00C129F6"/>
    <w:rsid w:val="00C3027F"/>
    <w:rsid w:val="00C326F9"/>
    <w:rsid w:val="00C3588F"/>
    <w:rsid w:val="00C37A29"/>
    <w:rsid w:val="00C37D53"/>
    <w:rsid w:val="00C4021F"/>
    <w:rsid w:val="00C4029F"/>
    <w:rsid w:val="00C51900"/>
    <w:rsid w:val="00C525D0"/>
    <w:rsid w:val="00C52C37"/>
    <w:rsid w:val="00C54CB5"/>
    <w:rsid w:val="00C60CDB"/>
    <w:rsid w:val="00C66958"/>
    <w:rsid w:val="00C67B27"/>
    <w:rsid w:val="00C735CC"/>
    <w:rsid w:val="00C777E7"/>
    <w:rsid w:val="00C83E32"/>
    <w:rsid w:val="00C856BA"/>
    <w:rsid w:val="00C87511"/>
    <w:rsid w:val="00C93FB5"/>
    <w:rsid w:val="00C94E2E"/>
    <w:rsid w:val="00CA6E63"/>
    <w:rsid w:val="00CB03F8"/>
    <w:rsid w:val="00CB1B79"/>
    <w:rsid w:val="00CC38A7"/>
    <w:rsid w:val="00CC3CBC"/>
    <w:rsid w:val="00CD0DD7"/>
    <w:rsid w:val="00CD181A"/>
    <w:rsid w:val="00CD29B3"/>
    <w:rsid w:val="00CD3FF0"/>
    <w:rsid w:val="00CD426F"/>
    <w:rsid w:val="00CD5091"/>
    <w:rsid w:val="00CD61EB"/>
    <w:rsid w:val="00CE7292"/>
    <w:rsid w:val="00CF02F0"/>
    <w:rsid w:val="00CF1D7C"/>
    <w:rsid w:val="00D16F74"/>
    <w:rsid w:val="00D17EE3"/>
    <w:rsid w:val="00D32733"/>
    <w:rsid w:val="00D32CFE"/>
    <w:rsid w:val="00D41AA0"/>
    <w:rsid w:val="00D45E3B"/>
    <w:rsid w:val="00D53FE4"/>
    <w:rsid w:val="00D60649"/>
    <w:rsid w:val="00D71793"/>
    <w:rsid w:val="00D7360A"/>
    <w:rsid w:val="00D77F33"/>
    <w:rsid w:val="00D77FC0"/>
    <w:rsid w:val="00D82376"/>
    <w:rsid w:val="00D82990"/>
    <w:rsid w:val="00D83923"/>
    <w:rsid w:val="00D85199"/>
    <w:rsid w:val="00D93869"/>
    <w:rsid w:val="00D9419D"/>
    <w:rsid w:val="00DC0B7C"/>
    <w:rsid w:val="00DC260C"/>
    <w:rsid w:val="00DD5251"/>
    <w:rsid w:val="00DE2E59"/>
    <w:rsid w:val="00DF4E3E"/>
    <w:rsid w:val="00DF64F4"/>
    <w:rsid w:val="00E00760"/>
    <w:rsid w:val="00E00BAA"/>
    <w:rsid w:val="00E00F1C"/>
    <w:rsid w:val="00E018B9"/>
    <w:rsid w:val="00E05EF3"/>
    <w:rsid w:val="00E20477"/>
    <w:rsid w:val="00E25EDF"/>
    <w:rsid w:val="00E2711F"/>
    <w:rsid w:val="00E313D7"/>
    <w:rsid w:val="00E32F93"/>
    <w:rsid w:val="00E339A3"/>
    <w:rsid w:val="00E42F70"/>
    <w:rsid w:val="00E46392"/>
    <w:rsid w:val="00E47F1C"/>
    <w:rsid w:val="00E54B2B"/>
    <w:rsid w:val="00E55666"/>
    <w:rsid w:val="00E6457F"/>
    <w:rsid w:val="00E6777D"/>
    <w:rsid w:val="00E916D1"/>
    <w:rsid w:val="00E92B74"/>
    <w:rsid w:val="00E97D32"/>
    <w:rsid w:val="00EA0910"/>
    <w:rsid w:val="00EA1943"/>
    <w:rsid w:val="00EA41F2"/>
    <w:rsid w:val="00EA7C95"/>
    <w:rsid w:val="00EB098E"/>
    <w:rsid w:val="00EB537B"/>
    <w:rsid w:val="00EC4A92"/>
    <w:rsid w:val="00ED2183"/>
    <w:rsid w:val="00ED6D84"/>
    <w:rsid w:val="00EE6F14"/>
    <w:rsid w:val="00EF4384"/>
    <w:rsid w:val="00F06575"/>
    <w:rsid w:val="00F10A91"/>
    <w:rsid w:val="00F13FC6"/>
    <w:rsid w:val="00F162D4"/>
    <w:rsid w:val="00F21145"/>
    <w:rsid w:val="00F22ED6"/>
    <w:rsid w:val="00F34ADA"/>
    <w:rsid w:val="00F356FE"/>
    <w:rsid w:val="00F374E1"/>
    <w:rsid w:val="00F42733"/>
    <w:rsid w:val="00F4702C"/>
    <w:rsid w:val="00F503A1"/>
    <w:rsid w:val="00F505B8"/>
    <w:rsid w:val="00F515AC"/>
    <w:rsid w:val="00F6168B"/>
    <w:rsid w:val="00F634F6"/>
    <w:rsid w:val="00F658F2"/>
    <w:rsid w:val="00F666AC"/>
    <w:rsid w:val="00F84020"/>
    <w:rsid w:val="00F856CA"/>
    <w:rsid w:val="00F87B07"/>
    <w:rsid w:val="00F90C0D"/>
    <w:rsid w:val="00F937BE"/>
    <w:rsid w:val="00F955EC"/>
    <w:rsid w:val="00FA2B9F"/>
    <w:rsid w:val="00FA2CF2"/>
    <w:rsid w:val="00FA48AD"/>
    <w:rsid w:val="00FB153D"/>
    <w:rsid w:val="00FB15EF"/>
    <w:rsid w:val="00FB4567"/>
    <w:rsid w:val="00FC2053"/>
    <w:rsid w:val="00FC2D8B"/>
    <w:rsid w:val="00FC42AB"/>
    <w:rsid w:val="00FC50D4"/>
    <w:rsid w:val="00FC79B5"/>
    <w:rsid w:val="00FD1142"/>
    <w:rsid w:val="00FD3306"/>
    <w:rsid w:val="00FD600F"/>
    <w:rsid w:val="00FE58FC"/>
    <w:rsid w:val="00FE6E29"/>
    <w:rsid w:val="00FF18F7"/>
    <w:rsid w:val="00FF5AF6"/>
    <w:rsid w:val="01A8221A"/>
    <w:rsid w:val="3BFBCE16"/>
    <w:rsid w:val="4628505B"/>
    <w:rsid w:val="7456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37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aliases w:val="List Bullet 2 Dash"/>
    <w:basedOn w:val="Normal"/>
    <w:uiPriority w:val="30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9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9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9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9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32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Bformgreen">
    <w:name w:val="CSU Table B form green"/>
    <w:basedOn w:val="TableNormal"/>
    <w:uiPriority w:val="99"/>
    <w:rsid w:val="00C777E7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ListTick">
    <w:name w:val="List Tick"/>
    <w:basedOn w:val="Normal"/>
    <w:link w:val="ListTickChar"/>
    <w:uiPriority w:val="39"/>
    <w:qFormat/>
    <w:rsid w:val="00C777E7"/>
    <w:pPr>
      <w:numPr>
        <w:numId w:val="34"/>
      </w:numPr>
      <w:ind w:left="567" w:hanging="567"/>
      <w:contextualSpacing/>
    </w:pPr>
    <w:rPr>
      <w:rFonts w:ascii="Arial" w:hAnsi="Arial"/>
    </w:rPr>
  </w:style>
  <w:style w:type="character" w:customStyle="1" w:styleId="ListTickChar">
    <w:name w:val="List Tick Char"/>
    <w:basedOn w:val="DefaultParagraphFont"/>
    <w:link w:val="ListTick"/>
    <w:uiPriority w:val="39"/>
    <w:rsid w:val="00C777E7"/>
    <w:rPr>
      <w:rFonts w:ascii="Arial" w:hAnsi="Arial"/>
      <w:sz w:val="20"/>
    </w:rPr>
  </w:style>
  <w:style w:type="paragraph" w:customStyle="1" w:styleId="LineNumberedHeading1">
    <w:name w:val="Line Numbered Heading 1"/>
    <w:basedOn w:val="NumberedHeading1"/>
    <w:uiPriority w:val="13"/>
    <w:qFormat/>
    <w:rsid w:val="00C777E7"/>
    <w:pPr>
      <w:numPr>
        <w:numId w:val="27"/>
      </w:numPr>
      <w:pBdr>
        <w:bottom w:val="single" w:sz="12" w:space="3" w:color="736858" w:themeColor="accent2"/>
      </w:pBdr>
      <w:spacing w:after="240"/>
    </w:pPr>
    <w:rPr>
      <w:rFonts w:ascii="Arial" w:hAnsi="Arial"/>
      <w:color w:val="736858" w:themeColor="accent2"/>
      <w:sz w:val="52"/>
    </w:rPr>
  </w:style>
  <w:style w:type="paragraph" w:customStyle="1" w:styleId="ListBulletcoloured">
    <w:name w:val="List Bullet coloured"/>
    <w:basedOn w:val="ListBullet"/>
    <w:uiPriority w:val="29"/>
    <w:qFormat/>
    <w:rsid w:val="00C777E7"/>
    <w:pPr>
      <w:numPr>
        <w:numId w:val="36"/>
      </w:numPr>
      <w:ind w:left="284" w:hanging="284"/>
    </w:pPr>
    <w:rPr>
      <w:rFonts w:ascii="Arial" w:hAnsi="Arial"/>
    </w:rPr>
  </w:style>
  <w:style w:type="table" w:customStyle="1" w:styleId="TableGrid4">
    <w:name w:val="Table Grid4"/>
    <w:basedOn w:val="TableNormal"/>
    <w:next w:val="TableGrid"/>
    <w:uiPriority w:val="39"/>
    <w:rsid w:val="00C7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ool-Division">
    <w:name w:val="School-Division"/>
    <w:basedOn w:val="Date"/>
    <w:uiPriority w:val="11"/>
    <w:qFormat/>
    <w:rsid w:val="00036638"/>
    <w:pPr>
      <w:spacing w:after="0" w:line="259" w:lineRule="auto"/>
      <w:jc w:val="right"/>
    </w:pPr>
    <w:rPr>
      <w:b/>
      <w:color w:val="F0572A" w:themeColor="text2"/>
      <w:sz w:val="16"/>
    </w:rPr>
  </w:style>
  <w:style w:type="paragraph" w:customStyle="1" w:styleId="Faculty">
    <w:name w:val="Faculty"/>
    <w:basedOn w:val="School-Division"/>
    <w:uiPriority w:val="11"/>
    <w:qFormat/>
    <w:rsid w:val="00036638"/>
    <w:rPr>
      <w:b w:val="0"/>
    </w:rPr>
  </w:style>
  <w:style w:type="paragraph" w:customStyle="1" w:styleId="Footercontactdetails">
    <w:name w:val="Footer contact details"/>
    <w:basedOn w:val="Normal"/>
    <w:semiHidden/>
    <w:rsid w:val="00E018B9"/>
    <w:pPr>
      <w:framePr w:w="9639" w:h="1701" w:vSpace="284" w:wrap="around" w:vAnchor="page" w:hAnchor="margin" w:xAlign="right" w:yAlign="bottom" w:anchorLock="1"/>
      <w:spacing w:before="480" w:after="80" w:line="259" w:lineRule="auto"/>
      <w:contextualSpacing/>
      <w:jc w:val="right"/>
    </w:pPr>
    <w:rPr>
      <w:color w:val="F0572A" w:themeColor="text2"/>
      <w:sz w:val="22"/>
    </w:rPr>
  </w:style>
  <w:style w:type="paragraph" w:customStyle="1" w:styleId="Footerdetails">
    <w:name w:val="Footer details"/>
    <w:basedOn w:val="Footercontactdetails"/>
    <w:semiHidden/>
    <w:rsid w:val="00E018B9"/>
    <w:pPr>
      <w:framePr w:wrap="around"/>
      <w:spacing w:before="0"/>
    </w:pPr>
    <w:rPr>
      <w:sz w:val="12"/>
      <w:szCs w:val="12"/>
    </w:rPr>
  </w:style>
  <w:style w:type="table" w:customStyle="1" w:styleId="CSUTableAformgreen">
    <w:name w:val="CSU Table A form green"/>
    <w:basedOn w:val="TableNormal"/>
    <w:uiPriority w:val="99"/>
    <w:rsid w:val="004557BA"/>
    <w:pPr>
      <w:spacing w:after="0" w:line="240" w:lineRule="auto"/>
    </w:pPr>
    <w:tblPr>
      <w:tblStyleRowBandSize w:val="1"/>
      <w:tblBorders>
        <w:bottom w:val="single" w:sz="12" w:space="0" w:color="E9CECA" w:themeColor="accent3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87226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fety@csu.edu.au" TargetMode="External"/><Relationship Id="rId18" Type="http://schemas.openxmlformats.org/officeDocument/2006/relationships/hyperlink" Target="mailto:radiationsafety@csu.edu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csu.edu.au/research/integrity-ethics-compliance/radiation-safety/about-the-committe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radiationsafety@csu.edu.au" TargetMode="External"/><Relationship Id="rId20" Type="http://schemas.openxmlformats.org/officeDocument/2006/relationships/hyperlink" Target="mailto:radiationsafety@csu.edu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radiationsafety@csu.edu.a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radmon@csu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diationsafety@csu.edu.au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0966D30DFD4F9AA245C9CE16FF5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4B220-6F8A-4D8E-9D22-2A59FDD289B0}"/>
      </w:docPartPr>
      <w:docPartBody>
        <w:p w:rsidR="00EE23A1" w:rsidRDefault="008E3490" w:rsidP="008E3490">
          <w:pPr>
            <w:pStyle w:val="850966D30DFD4F9AA245C9CE16FF53B2"/>
          </w:pPr>
          <w:r w:rsidRPr="005B2340">
            <w:rPr>
              <w:highlight w:val="lightGray"/>
            </w:rPr>
            <w:t>[Click to add School/Division]</w:t>
          </w:r>
        </w:p>
      </w:docPartBody>
    </w:docPart>
    <w:docPart>
      <w:docPartPr>
        <w:name w:val="FC403D3B7C874399973F5869C5B6D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62949-5A10-49B5-9E46-F775DF3D9065}"/>
      </w:docPartPr>
      <w:docPartBody>
        <w:p w:rsidR="00EE23A1" w:rsidRDefault="008E3490" w:rsidP="008E3490">
          <w:pPr>
            <w:pStyle w:val="FC403D3B7C874399973F5869C5B6D466"/>
          </w:pPr>
          <w:r w:rsidRPr="005B2340">
            <w:rPr>
              <w:highlight w:val="lightGray"/>
            </w:rPr>
            <w:t>[Click to add School/Division]</w:t>
          </w:r>
        </w:p>
      </w:docPartBody>
    </w:docPart>
    <w:docPart>
      <w:docPartPr>
        <w:name w:val="B69481B429754BCD9EB58E65C4948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8E5D1-689F-4FB6-BA04-4CFA21084FBE}"/>
      </w:docPartPr>
      <w:docPartBody>
        <w:p w:rsidR="00EE23A1" w:rsidRDefault="008E3490" w:rsidP="008E3490">
          <w:pPr>
            <w:pStyle w:val="B69481B429754BCD9EB58E65C4948ADA"/>
          </w:pPr>
          <w:r w:rsidRPr="00AF3022">
            <w:rPr>
              <w:highlight w:val="lightGray"/>
            </w:rPr>
            <w:t>[</w:t>
          </w:r>
          <w:r w:rsidRPr="00AF3022">
            <w:rPr>
              <w:rStyle w:val="PlaceholderText"/>
              <w:highlight w:val="lightGray"/>
            </w:rPr>
            <w:t>Click to enter Faculty</w:t>
          </w:r>
          <w:r>
            <w:rPr>
              <w:rStyle w:val="PlaceholderText"/>
              <w:highlight w:val="lightGray"/>
            </w:rPr>
            <w:t>, or press ‘Delete’ three times to delete</w:t>
          </w:r>
          <w:r w:rsidRPr="00AF3022">
            <w:rPr>
              <w:rStyle w:val="PlaceholderText"/>
              <w:highlight w:val="lightGray"/>
            </w:rPr>
            <w:t>]</w:t>
          </w:r>
        </w:p>
      </w:docPartBody>
    </w:docPart>
    <w:docPart>
      <w:docPartPr>
        <w:name w:val="E828C11DDA2649E0BB54BBC134D4D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3BBA8-0F50-40AE-AE68-AFAB5B38365B}"/>
      </w:docPartPr>
      <w:docPartBody>
        <w:p w:rsidR="00EE23A1" w:rsidRDefault="008E3490" w:rsidP="008E3490">
          <w:pPr>
            <w:pStyle w:val="E828C11DDA2649E0BB54BBC134D4D631"/>
          </w:pPr>
          <w:r w:rsidRPr="0085504F">
            <w:rPr>
              <w:highlight w:val="lightGray"/>
            </w:rPr>
            <w:t>[Click to add Locked Bag, Street Address, TOWN STATE POSTCODE]</w:t>
          </w:r>
        </w:p>
      </w:docPartBody>
    </w:docPart>
    <w:docPart>
      <w:docPartPr>
        <w:name w:val="FA55B95A536D487FA2C1441D1E6F9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411FF-BAD3-4E89-B54C-D43537A7ADE2}"/>
      </w:docPartPr>
      <w:docPartBody>
        <w:p w:rsidR="00EE23A1" w:rsidRDefault="008E3490" w:rsidP="008E3490">
          <w:pPr>
            <w:pStyle w:val="FA55B95A536D487FA2C1441D1E6F9084"/>
          </w:pPr>
          <w:r w:rsidRPr="0085504F">
            <w:rPr>
              <w:highlight w:val="lightGray"/>
            </w:rPr>
            <w:t>[Click to add Locked Bag, Street Address, TOWN STATE POSTCODE]</w:t>
          </w:r>
        </w:p>
      </w:docPartBody>
    </w:docPart>
    <w:docPart>
      <w:docPartPr>
        <w:name w:val="9306CB19B60341F4AED306936F479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FB0CF-EB55-4D32-B6B9-30084CF0702A}"/>
      </w:docPartPr>
      <w:docPartBody>
        <w:p w:rsidR="00EE23A1" w:rsidRDefault="008E3490" w:rsidP="008E3490">
          <w:pPr>
            <w:pStyle w:val="9306CB19B60341F4AED306936F479B2E"/>
          </w:pPr>
          <w:r w:rsidRPr="0085504F">
            <w:rPr>
              <w:highlight w:val="lightGray"/>
            </w:rPr>
            <w:t>[0000 0000]</w:t>
          </w:r>
        </w:p>
      </w:docPartBody>
    </w:docPart>
    <w:docPart>
      <w:docPartPr>
        <w:name w:val="82DAFA07DA9B41E19A2083E2F393E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55274-0BCF-4888-94F0-C6399C36B2C6}"/>
      </w:docPartPr>
      <w:docPartBody>
        <w:p w:rsidR="00EE23A1" w:rsidRDefault="008E3490" w:rsidP="008E3490">
          <w:pPr>
            <w:pStyle w:val="82DAFA07DA9B41E19A2083E2F393E04C"/>
          </w:pPr>
          <w:r w:rsidRPr="0085504F">
            <w:rPr>
              <w:highlight w:val="lightGray"/>
            </w:rPr>
            <w:t>[name]</w:t>
          </w:r>
        </w:p>
      </w:docPartBody>
    </w:docPart>
    <w:docPart>
      <w:docPartPr>
        <w:name w:val="DEB250842ABD464F8CD7986699FC5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DAED-1028-467D-AF0B-4C998E6A6B52}"/>
      </w:docPartPr>
      <w:docPartBody>
        <w:p w:rsidR="00EE23A1" w:rsidRDefault="008E3490" w:rsidP="008E3490">
          <w:pPr>
            <w:pStyle w:val="DEB250842ABD464F8CD7986699FC51CB"/>
          </w:pPr>
          <w: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490"/>
    <w:rsid w:val="001407B1"/>
    <w:rsid w:val="00203236"/>
    <w:rsid w:val="003256EB"/>
    <w:rsid w:val="0033567D"/>
    <w:rsid w:val="00356D25"/>
    <w:rsid w:val="00471175"/>
    <w:rsid w:val="00617272"/>
    <w:rsid w:val="00673BEA"/>
    <w:rsid w:val="006C0E79"/>
    <w:rsid w:val="00744EEE"/>
    <w:rsid w:val="008E3490"/>
    <w:rsid w:val="009C4F5E"/>
    <w:rsid w:val="009D1506"/>
    <w:rsid w:val="00A30887"/>
    <w:rsid w:val="00BB49D9"/>
    <w:rsid w:val="00CA10FA"/>
    <w:rsid w:val="00DE0FE8"/>
    <w:rsid w:val="00DE7A31"/>
    <w:rsid w:val="00DF670B"/>
    <w:rsid w:val="00EE23A1"/>
    <w:rsid w:val="00F16FE3"/>
    <w:rsid w:val="00F43227"/>
    <w:rsid w:val="00F8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0966D30DFD4F9AA245C9CE16FF53B2">
    <w:name w:val="850966D30DFD4F9AA245C9CE16FF53B2"/>
    <w:rsid w:val="008E3490"/>
  </w:style>
  <w:style w:type="paragraph" w:customStyle="1" w:styleId="FC403D3B7C874399973F5869C5B6D466">
    <w:name w:val="FC403D3B7C874399973F5869C5B6D466"/>
    <w:rsid w:val="008E3490"/>
  </w:style>
  <w:style w:type="character" w:styleId="PlaceholderText">
    <w:name w:val="Placeholder Text"/>
    <w:basedOn w:val="DefaultParagraphFont"/>
    <w:uiPriority w:val="99"/>
    <w:semiHidden/>
    <w:rsid w:val="008E3490"/>
    <w:rPr>
      <w:color w:val="808080"/>
    </w:rPr>
  </w:style>
  <w:style w:type="paragraph" w:customStyle="1" w:styleId="B69481B429754BCD9EB58E65C4948ADA">
    <w:name w:val="B69481B429754BCD9EB58E65C4948ADA"/>
    <w:rsid w:val="008E3490"/>
  </w:style>
  <w:style w:type="paragraph" w:customStyle="1" w:styleId="E828C11DDA2649E0BB54BBC134D4D631">
    <w:name w:val="E828C11DDA2649E0BB54BBC134D4D631"/>
    <w:rsid w:val="008E3490"/>
  </w:style>
  <w:style w:type="paragraph" w:customStyle="1" w:styleId="FA55B95A536D487FA2C1441D1E6F9084">
    <w:name w:val="FA55B95A536D487FA2C1441D1E6F9084"/>
    <w:rsid w:val="008E3490"/>
  </w:style>
  <w:style w:type="paragraph" w:customStyle="1" w:styleId="9306CB19B60341F4AED306936F479B2E">
    <w:name w:val="9306CB19B60341F4AED306936F479B2E"/>
    <w:rsid w:val="008E3490"/>
  </w:style>
  <w:style w:type="paragraph" w:customStyle="1" w:styleId="82DAFA07DA9B41E19A2083E2F393E04C">
    <w:name w:val="82DAFA07DA9B41E19A2083E2F393E04C"/>
    <w:rsid w:val="008E3490"/>
  </w:style>
  <w:style w:type="paragraph" w:customStyle="1" w:styleId="DEB250842ABD464F8CD7986699FC51CB">
    <w:name w:val="DEB250842ABD464F8CD7986699FC51CB"/>
    <w:rsid w:val="008E3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4" ma:contentTypeDescription="Create a new document." ma:contentTypeScope="" ma:versionID="967de980b9f2a3d7a2a023d51d0a8a78">
  <xsd:schema xmlns:xsd="http://www.w3.org/2001/XMLSchema" xmlns:xs="http://www.w3.org/2001/XMLSchema" xmlns:p="http://schemas.microsoft.com/office/2006/metadata/properties" xmlns:ns2="b9deba49-a8cb-43a6-91c0-85e53670bad6" xmlns:ns3="0b0929b7-26c5-4ef1-8cb2-6569989995fb" targetNamespace="http://schemas.microsoft.com/office/2006/metadata/properties" ma:root="true" ma:fieldsID="6177c8d046b31611de4a4cca860b994e" ns2:_="" ns3:_="">
    <xsd:import namespace="b9deba49-a8cb-43a6-91c0-85e53670bad6"/>
    <xsd:import namespace="0b0929b7-26c5-4ef1-8cb2-656998999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929b7-26c5-4ef1-8cb2-6569989995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9F2DF-6B6A-4201-93CC-60B1D43FF5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145518-C900-4028-8CD0-B9A3CAD00B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57823D-D51B-49EA-BE8E-F3410FE49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0b0929b7-26c5-4ef1-8cb2-656998999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666</Words>
  <Characters>3851</Characters>
  <Application>Microsoft Office Word</Application>
  <DocSecurity>0</DocSecurity>
  <Lines>183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19</cp:revision>
  <cp:lastPrinted>2020-01-29T03:47:00Z</cp:lastPrinted>
  <dcterms:created xsi:type="dcterms:W3CDTF">2026-03-23T22:54:00Z</dcterms:created>
  <dcterms:modified xsi:type="dcterms:W3CDTF">2026-06-24T01:54:00Z</dcterms:modified>
  <cp:contentStatus>1 – Updated 7 June 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